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11" w:rsidRDefault="00E40811" w:rsidP="00E40811">
      <w:pPr>
        <w:spacing w:before="240"/>
        <w:ind w:firstLine="709"/>
        <w:jc w:val="both"/>
        <w:rPr>
          <w:b/>
          <w:sz w:val="22"/>
        </w:rPr>
      </w:pPr>
      <w:r>
        <w:rPr>
          <w:b/>
          <w:sz w:val="22"/>
        </w:rPr>
        <w:t>4. ВОПРОСЫ И ЗАДАНИЯ ДЛЯ САМОСТОЯТЕЛЬНОЙ РАБОТЫ СЛУШАТЕЛЕЙ</w:t>
      </w:r>
    </w:p>
    <w:p w:rsidR="00E40811" w:rsidRPr="00CA50C2" w:rsidRDefault="00E40811" w:rsidP="00E40811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E40811" w:rsidRDefault="00E40811" w:rsidP="00E40811">
      <w:pPr>
        <w:jc w:val="center"/>
        <w:rPr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4394"/>
        <w:gridCol w:w="709"/>
        <w:gridCol w:w="737"/>
        <w:gridCol w:w="1843"/>
      </w:tblGrid>
      <w:tr w:rsidR="00E40811" w:rsidRPr="00A745E9" w:rsidTr="00E40811">
        <w:tc>
          <w:tcPr>
            <w:tcW w:w="426" w:type="dxa"/>
          </w:tcPr>
          <w:p w:rsidR="00E40811" w:rsidRPr="00A745E9" w:rsidRDefault="00E40811" w:rsidP="00FB4F2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№</w:t>
            </w:r>
          </w:p>
          <w:p w:rsidR="00E40811" w:rsidRPr="00A745E9" w:rsidRDefault="00E40811" w:rsidP="00FB4F2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Кол-во</w:t>
            </w:r>
          </w:p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часов</w:t>
            </w:r>
          </w:p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40811" w:rsidRDefault="00E40811" w:rsidP="00FB4F2C">
            <w:pPr>
              <w:jc w:val="center"/>
              <w:rPr>
                <w:sz w:val="20"/>
                <w:szCs w:val="20"/>
              </w:rPr>
            </w:pPr>
            <w:proofErr w:type="gramStart"/>
            <w:r w:rsidRPr="00A745E9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45E9">
              <w:rPr>
                <w:sz w:val="20"/>
                <w:szCs w:val="20"/>
              </w:rPr>
              <w:t>ма</w:t>
            </w:r>
            <w:proofErr w:type="spellEnd"/>
            <w:proofErr w:type="gramEnd"/>
            <w:r w:rsidRPr="00A745E9">
              <w:rPr>
                <w:sz w:val="20"/>
                <w:szCs w:val="20"/>
              </w:rPr>
              <w:t xml:space="preserve"> </w:t>
            </w:r>
            <w:proofErr w:type="spellStart"/>
            <w:r w:rsidRPr="00A745E9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т</w:t>
            </w:r>
            <w:proofErr w:type="spellEnd"/>
          </w:p>
          <w:p w:rsidR="00E40811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роля</w:t>
            </w:r>
          </w:p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843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Литература</w:t>
            </w:r>
          </w:p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745E9">
              <w:rPr>
                <w:sz w:val="20"/>
                <w:szCs w:val="20"/>
              </w:rPr>
              <w:t>)</w:t>
            </w:r>
          </w:p>
        </w:tc>
      </w:tr>
      <w:tr w:rsidR="00E40811" w:rsidRPr="00A745E9" w:rsidTr="00E40811"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ind w:left="-54" w:right="-194"/>
              <w:rPr>
                <w:b/>
                <w:sz w:val="20"/>
                <w:szCs w:val="20"/>
              </w:rPr>
            </w:pPr>
            <w:r w:rsidRPr="003929D4">
              <w:rPr>
                <w:b/>
                <w:sz w:val="20"/>
                <w:szCs w:val="20"/>
              </w:rPr>
              <w:t>Тема 1.  Сущность и функции финансов</w:t>
            </w:r>
          </w:p>
        </w:tc>
        <w:tc>
          <w:tcPr>
            <w:tcW w:w="4394" w:type="dxa"/>
            <w:vAlign w:val="center"/>
          </w:tcPr>
          <w:p w:rsidR="00E40811" w:rsidRPr="004D2F9C" w:rsidRDefault="00E40811" w:rsidP="007D7A0A">
            <w:pPr>
              <w:numPr>
                <w:ilvl w:val="0"/>
                <w:numId w:val="7"/>
              </w:numPr>
              <w:ind w:left="-80" w:firstLine="157"/>
              <w:jc w:val="both"/>
              <w:rPr>
                <w:b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>Дискуссионные вопросы сущности и функций финансов.</w:t>
            </w:r>
          </w:p>
          <w:p w:rsidR="00E40811" w:rsidRPr="00A745E9" w:rsidRDefault="00E40811" w:rsidP="007D7A0A">
            <w:pPr>
              <w:pStyle w:val="a5"/>
              <w:numPr>
                <w:ilvl w:val="0"/>
                <w:numId w:val="7"/>
              </w:numPr>
              <w:ind w:left="-80" w:firstLine="157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>Взаимосвязь финансов с экономическими законами и экономическими категориями.</w:t>
            </w: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E40811" w:rsidRPr="004D2F9C" w:rsidRDefault="00E40811" w:rsidP="00FB4F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 онлайн</w:t>
            </w:r>
          </w:p>
          <w:p w:rsidR="00E40811" w:rsidRPr="004D2F9C" w:rsidRDefault="00E40811" w:rsidP="00FB4F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Default="00E40811" w:rsidP="00FB4F2C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40811" w:rsidRPr="005B35E5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[5</w:t>
            </w:r>
            <w:r>
              <w:rPr>
                <w:sz w:val="20"/>
                <w:szCs w:val="20"/>
              </w:rPr>
              <w:t>,13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rPr>
          <w:trHeight w:val="877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sz w:val="20"/>
                <w:szCs w:val="20"/>
              </w:rPr>
              <w:t>Тема 2.  Финансовая система государства</w:t>
            </w:r>
          </w:p>
        </w:tc>
        <w:tc>
          <w:tcPr>
            <w:tcW w:w="4394" w:type="dxa"/>
            <w:vAlign w:val="center"/>
          </w:tcPr>
          <w:p w:rsidR="00E40811" w:rsidRDefault="00E40811" w:rsidP="007D7A0A">
            <w:pPr>
              <w:pStyle w:val="Default"/>
              <w:numPr>
                <w:ilvl w:val="1"/>
                <w:numId w:val="14"/>
              </w:numPr>
              <w:tabs>
                <w:tab w:val="left" w:pos="351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B187E">
              <w:rPr>
                <w:sz w:val="20"/>
                <w:szCs w:val="20"/>
              </w:rPr>
              <w:t xml:space="preserve">Финансовая политика как составная часть экономической политики государства. </w:t>
            </w:r>
          </w:p>
          <w:p w:rsidR="00E40811" w:rsidRPr="000B187E" w:rsidRDefault="00E40811" w:rsidP="007D7A0A">
            <w:pPr>
              <w:pStyle w:val="Default"/>
              <w:numPr>
                <w:ilvl w:val="1"/>
                <w:numId w:val="14"/>
              </w:numPr>
              <w:tabs>
                <w:tab w:val="left" w:pos="351"/>
              </w:tabs>
              <w:ind w:left="34" w:firstLine="142"/>
              <w:jc w:val="both"/>
              <w:rPr>
                <w:spacing w:val="-2"/>
                <w:sz w:val="20"/>
                <w:szCs w:val="20"/>
              </w:rPr>
            </w:pPr>
            <w:r w:rsidRPr="000B187E">
              <w:rPr>
                <w:sz w:val="20"/>
                <w:szCs w:val="20"/>
              </w:rPr>
              <w:t xml:space="preserve">Финансовый механизм: сущность, структура, финансовые методы, финансовые рычаги, правовое, нормативное и информационное обеспечение. </w:t>
            </w:r>
          </w:p>
          <w:p w:rsidR="00E40811" w:rsidRDefault="00E40811" w:rsidP="007D7A0A">
            <w:pPr>
              <w:pStyle w:val="a5"/>
              <w:numPr>
                <w:ilvl w:val="1"/>
                <w:numId w:val="14"/>
              </w:numPr>
              <w:tabs>
                <w:tab w:val="left" w:pos="318"/>
                <w:tab w:val="left" w:pos="459"/>
              </w:tabs>
              <w:ind w:left="34" w:firstLine="142"/>
              <w:rPr>
                <w:bCs/>
                <w:sz w:val="20"/>
                <w:szCs w:val="20"/>
              </w:rPr>
            </w:pPr>
            <w:r w:rsidRPr="000B187E">
              <w:rPr>
                <w:rStyle w:val="FontStyle147"/>
                <w:sz w:val="20"/>
                <w:szCs w:val="20"/>
              </w:rPr>
              <w:t>Финансы предприятий и их место в финансовой системе.</w:t>
            </w:r>
          </w:p>
          <w:p w:rsidR="00E40811" w:rsidRPr="00A745E9" w:rsidRDefault="00E40811" w:rsidP="007D7A0A">
            <w:pPr>
              <w:pStyle w:val="a5"/>
              <w:numPr>
                <w:ilvl w:val="1"/>
                <w:numId w:val="14"/>
              </w:numPr>
              <w:tabs>
                <w:tab w:val="left" w:pos="318"/>
              </w:tabs>
              <w:ind w:left="34" w:firstLine="142"/>
              <w:rPr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>Финансовые системы зарубежных стран (любая страна по выбору слушателя).</w:t>
            </w: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Default="00E40811" w:rsidP="00FB4F2C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[5</w:t>
            </w:r>
            <w:r>
              <w:rPr>
                <w:sz w:val="20"/>
                <w:szCs w:val="20"/>
              </w:rPr>
              <w:t>,13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rPr>
          <w:trHeight w:val="847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3. Основы финансового менеджмента </w:t>
            </w:r>
          </w:p>
        </w:tc>
        <w:tc>
          <w:tcPr>
            <w:tcW w:w="4394" w:type="dxa"/>
          </w:tcPr>
          <w:p w:rsidR="00E40811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sz w:val="20"/>
                <w:szCs w:val="20"/>
              </w:rPr>
              <w:t xml:space="preserve">Сущность </w:t>
            </w:r>
            <w:r>
              <w:rPr>
                <w:sz w:val="20"/>
                <w:szCs w:val="20"/>
              </w:rPr>
              <w:t>и з</w:t>
            </w:r>
            <w:r w:rsidRPr="00190454">
              <w:rPr>
                <w:sz w:val="20"/>
                <w:szCs w:val="20"/>
              </w:rPr>
              <w:t>арождение финансового менеджмента.</w:t>
            </w:r>
          </w:p>
          <w:p w:rsidR="00E40811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и с</w:t>
            </w:r>
            <w:r w:rsidRPr="00190454">
              <w:rPr>
                <w:sz w:val="20"/>
                <w:szCs w:val="20"/>
              </w:rPr>
              <w:t xml:space="preserve">одержание финансового менеджмента. </w:t>
            </w:r>
          </w:p>
          <w:p w:rsidR="00E40811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sz w:val="20"/>
                <w:szCs w:val="20"/>
              </w:rPr>
              <w:t xml:space="preserve">Функции </w:t>
            </w:r>
            <w:r>
              <w:rPr>
                <w:sz w:val="20"/>
                <w:szCs w:val="20"/>
              </w:rPr>
              <w:t>и п</w:t>
            </w:r>
            <w:r w:rsidRPr="00190454">
              <w:rPr>
                <w:sz w:val="20"/>
                <w:szCs w:val="20"/>
              </w:rPr>
              <w:t>ринципы финансового менеджмента.</w:t>
            </w:r>
          </w:p>
          <w:p w:rsidR="00E40811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sz w:val="20"/>
                <w:szCs w:val="20"/>
              </w:rPr>
              <w:t xml:space="preserve">Информационная база финансового менеджмента. </w:t>
            </w:r>
          </w:p>
          <w:p w:rsidR="00E40811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sz w:val="20"/>
                <w:szCs w:val="20"/>
              </w:rPr>
              <w:t>Финансовая отчетность предприятия – основа финансового анализа и управления.</w:t>
            </w:r>
          </w:p>
          <w:p w:rsidR="00E40811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sz w:val="20"/>
                <w:szCs w:val="20"/>
              </w:rPr>
              <w:t xml:space="preserve">Система управленческого учета как инструмент финансового менеджмента. </w:t>
            </w:r>
          </w:p>
          <w:p w:rsidR="00E40811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sz w:val="20"/>
                <w:szCs w:val="20"/>
              </w:rPr>
              <w:t>Методические основы анализа финансовой деятельности предприятия</w:t>
            </w:r>
          </w:p>
          <w:p w:rsidR="00E40811" w:rsidRPr="00A745E9" w:rsidRDefault="00E40811" w:rsidP="007D7A0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190454">
              <w:rPr>
                <w:bCs/>
                <w:sz w:val="20"/>
                <w:szCs w:val="20"/>
              </w:rPr>
              <w:t>Основные</w:t>
            </w:r>
            <w:r w:rsidRPr="004D2F9C">
              <w:rPr>
                <w:bCs/>
                <w:sz w:val="20"/>
                <w:szCs w:val="20"/>
              </w:rPr>
              <w:t xml:space="preserve"> инструменты финансового менеджмента</w:t>
            </w: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4,10,12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rPr>
          <w:trHeight w:val="847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rPr>
                <w:b/>
                <w:bCs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>Тема 4. Активы организации</w:t>
            </w:r>
          </w:p>
        </w:tc>
        <w:tc>
          <w:tcPr>
            <w:tcW w:w="4394" w:type="dxa"/>
          </w:tcPr>
          <w:p w:rsidR="00E40811" w:rsidRPr="004D2F9C" w:rsidRDefault="00E40811" w:rsidP="007D7A0A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>Нормирование оборотных активов (готовой продукции, запасных частей, тары, топлива, расходов будущих периодов)</w:t>
            </w:r>
          </w:p>
        </w:tc>
        <w:tc>
          <w:tcPr>
            <w:tcW w:w="709" w:type="dxa"/>
            <w:vAlign w:val="center"/>
          </w:tcPr>
          <w:p w:rsidR="00E40811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[2</w:t>
            </w:r>
            <w:r>
              <w:rPr>
                <w:sz w:val="20"/>
                <w:szCs w:val="20"/>
              </w:rPr>
              <w:t>,3,4,5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rPr>
          <w:trHeight w:val="1005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  5. </w:t>
            </w:r>
            <w:r w:rsidRPr="003929D4">
              <w:rPr>
                <w:b/>
                <w:sz w:val="20"/>
                <w:szCs w:val="20"/>
              </w:rPr>
              <w:t>Денежные затраты и расходы организации</w:t>
            </w:r>
            <w:r w:rsidRPr="003929D4">
              <w:rPr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E40811" w:rsidRDefault="00E40811" w:rsidP="007D7A0A">
            <w:pPr>
              <w:numPr>
                <w:ilvl w:val="0"/>
                <w:numId w:val="6"/>
              </w:numPr>
              <w:tabs>
                <w:tab w:val="left" w:pos="252"/>
              </w:tabs>
              <w:ind w:left="175" w:hanging="175"/>
              <w:rPr>
                <w:rStyle w:val="FontStyle27"/>
                <w:sz w:val="20"/>
                <w:szCs w:val="20"/>
              </w:rPr>
            </w:pPr>
            <w:r w:rsidRPr="004D2F9C">
              <w:rPr>
                <w:rStyle w:val="FontStyle27"/>
                <w:sz w:val="20"/>
                <w:szCs w:val="20"/>
              </w:rPr>
              <w:t>Организация рационального использования денежных расходов предприятия</w:t>
            </w:r>
          </w:p>
          <w:p w:rsidR="00E40811" w:rsidRPr="00747E54" w:rsidRDefault="00E40811" w:rsidP="007D7A0A">
            <w:pPr>
              <w:numPr>
                <w:ilvl w:val="0"/>
                <w:numId w:val="6"/>
              </w:numPr>
              <w:tabs>
                <w:tab w:val="left" w:pos="252"/>
              </w:tabs>
              <w:ind w:left="175" w:hanging="175"/>
              <w:rPr>
                <w:sz w:val="20"/>
                <w:szCs w:val="20"/>
              </w:rPr>
            </w:pPr>
            <w:r w:rsidRPr="00747E54">
              <w:rPr>
                <w:rStyle w:val="FontStyle147"/>
                <w:sz w:val="20"/>
                <w:szCs w:val="20"/>
              </w:rPr>
              <w:t>Контроль за динамикой и уровнем затрат организации</w:t>
            </w: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2,3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6. </w:t>
            </w:r>
            <w:r w:rsidRPr="003929D4">
              <w:rPr>
                <w:b/>
                <w:sz w:val="20"/>
                <w:szCs w:val="20"/>
              </w:rPr>
              <w:t>Управление денежными доходами и прибылью организации</w:t>
            </w:r>
          </w:p>
        </w:tc>
        <w:tc>
          <w:tcPr>
            <w:tcW w:w="4394" w:type="dxa"/>
          </w:tcPr>
          <w:p w:rsidR="00E40811" w:rsidRPr="004D2F9C" w:rsidRDefault="00E40811" w:rsidP="007D7A0A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34"/>
              <w:rPr>
                <w:b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>Способы увеличения доходов прибыли от реализации продукции предприятия.</w:t>
            </w:r>
          </w:p>
          <w:p w:rsidR="00E40811" w:rsidRPr="004D2F9C" w:rsidRDefault="00E40811" w:rsidP="007D7A0A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34"/>
              <w:rPr>
                <w:rStyle w:val="FontStyle27"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 xml:space="preserve"> Эффект финансового, производственного (оперативного) рычага.</w:t>
            </w:r>
          </w:p>
        </w:tc>
        <w:tc>
          <w:tcPr>
            <w:tcW w:w="709" w:type="dxa"/>
            <w:vAlign w:val="center"/>
          </w:tcPr>
          <w:p w:rsidR="00E40811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7.  </w:t>
            </w:r>
            <w:r w:rsidRPr="003929D4">
              <w:rPr>
                <w:b/>
                <w:sz w:val="20"/>
                <w:szCs w:val="20"/>
              </w:rPr>
              <w:t>Капитал организации</w:t>
            </w:r>
          </w:p>
        </w:tc>
        <w:tc>
          <w:tcPr>
            <w:tcW w:w="4394" w:type="dxa"/>
          </w:tcPr>
          <w:p w:rsidR="00E40811" w:rsidRPr="004D2F9C" w:rsidRDefault="00E40811" w:rsidP="007D7A0A">
            <w:pPr>
              <w:numPr>
                <w:ilvl w:val="0"/>
                <w:numId w:val="12"/>
              </w:numPr>
              <w:tabs>
                <w:tab w:val="left" w:pos="252"/>
              </w:tabs>
              <w:ind w:left="34" w:firstLine="0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 xml:space="preserve">Понятие цены капитала. Виды цен капитала. Собственный капитал и затраты, связанные с формированием капитала. Цена собственного капитала. </w:t>
            </w:r>
          </w:p>
          <w:p w:rsidR="00E40811" w:rsidRPr="004D2F9C" w:rsidRDefault="00E40811" w:rsidP="007D7A0A">
            <w:pPr>
              <w:numPr>
                <w:ilvl w:val="0"/>
                <w:numId w:val="12"/>
              </w:numPr>
              <w:tabs>
                <w:tab w:val="left" w:pos="252"/>
              </w:tabs>
              <w:ind w:left="34" w:firstLine="0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 xml:space="preserve">Понятие простой акции. </w:t>
            </w:r>
          </w:p>
          <w:p w:rsidR="00E40811" w:rsidRPr="004D2F9C" w:rsidRDefault="00E40811" w:rsidP="007D7A0A">
            <w:pPr>
              <w:numPr>
                <w:ilvl w:val="0"/>
                <w:numId w:val="12"/>
              </w:numPr>
              <w:tabs>
                <w:tab w:val="left" w:pos="252"/>
              </w:tabs>
              <w:ind w:left="34" w:firstLine="0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 xml:space="preserve">Характеристика привилегированных акции. Средне взвешенная цена всего капитала </w:t>
            </w:r>
            <w:r w:rsidRPr="004D2F9C">
              <w:rPr>
                <w:bCs/>
                <w:sz w:val="20"/>
                <w:szCs w:val="20"/>
              </w:rPr>
              <w:lastRenderedPageBreak/>
              <w:t xml:space="preserve">предприятия. Затраты на выпуск простых и привилегированных акции. </w:t>
            </w:r>
          </w:p>
          <w:p w:rsidR="00E40811" w:rsidRPr="004D2F9C" w:rsidRDefault="00E40811" w:rsidP="007D7A0A">
            <w:pPr>
              <w:numPr>
                <w:ilvl w:val="0"/>
                <w:numId w:val="12"/>
              </w:numPr>
              <w:tabs>
                <w:tab w:val="left" w:pos="252"/>
              </w:tabs>
              <w:ind w:left="34" w:firstLine="0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4D2F9C">
              <w:rPr>
                <w:bCs/>
                <w:sz w:val="20"/>
                <w:szCs w:val="20"/>
              </w:rPr>
              <w:t xml:space="preserve">Цена банковского кредита, способы определения. </w:t>
            </w:r>
          </w:p>
          <w:p w:rsidR="00E40811" w:rsidRPr="00362444" w:rsidRDefault="00E40811" w:rsidP="007D7A0A">
            <w:pPr>
              <w:numPr>
                <w:ilvl w:val="0"/>
                <w:numId w:val="12"/>
              </w:numPr>
              <w:tabs>
                <w:tab w:val="left" w:pos="252"/>
              </w:tabs>
              <w:ind w:left="34" w:firstLine="0"/>
              <w:rPr>
                <w:rStyle w:val="FontStyle27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и использование капитала.</w:t>
            </w:r>
          </w:p>
        </w:tc>
        <w:tc>
          <w:tcPr>
            <w:tcW w:w="709" w:type="dxa"/>
            <w:vAlign w:val="center"/>
          </w:tcPr>
          <w:p w:rsidR="00E40811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7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2,3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ind w:left="-54" w:right="-194"/>
              <w:rPr>
                <w:b/>
                <w:color w:val="000000"/>
                <w:spacing w:val="-1"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8.  </w:t>
            </w:r>
            <w:r w:rsidRPr="003929D4">
              <w:rPr>
                <w:b/>
                <w:sz w:val="20"/>
                <w:szCs w:val="20"/>
              </w:rPr>
              <w:t xml:space="preserve">Финансовое планирование </w:t>
            </w:r>
          </w:p>
        </w:tc>
        <w:tc>
          <w:tcPr>
            <w:tcW w:w="4394" w:type="dxa"/>
          </w:tcPr>
          <w:p w:rsidR="00E40811" w:rsidRPr="00A745E9" w:rsidRDefault="00E40811" w:rsidP="007D7A0A">
            <w:pPr>
              <w:numPr>
                <w:ilvl w:val="0"/>
                <w:numId w:val="8"/>
              </w:numPr>
              <w:tabs>
                <w:tab w:val="left" w:pos="317"/>
              </w:tabs>
              <w:ind w:left="175" w:hanging="175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Содержание и область применения нормативного, расчетно-аналитического и балансового методов в финансовом планировании</w:t>
            </w: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E40811" w:rsidRPr="004D2F9C" w:rsidRDefault="00E40811" w:rsidP="00FB4F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40811" w:rsidRPr="003929D4" w:rsidRDefault="00E40811" w:rsidP="00FB4F2C">
            <w:pPr>
              <w:ind w:left="-54" w:right="-194"/>
              <w:rPr>
                <w:b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11. </w:t>
            </w:r>
            <w:r w:rsidRPr="003929D4">
              <w:rPr>
                <w:b/>
                <w:sz w:val="20"/>
                <w:szCs w:val="20"/>
              </w:rPr>
              <w:t>Управление движением денежных средств</w:t>
            </w:r>
          </w:p>
        </w:tc>
        <w:tc>
          <w:tcPr>
            <w:tcW w:w="4394" w:type="dxa"/>
          </w:tcPr>
          <w:p w:rsidR="00E40811" w:rsidRPr="001D31B1" w:rsidRDefault="00E40811" w:rsidP="007D7A0A">
            <w:pPr>
              <w:numPr>
                <w:ilvl w:val="0"/>
                <w:numId w:val="9"/>
              </w:numPr>
              <w:ind w:left="242" w:hanging="283"/>
              <w:rPr>
                <w:sz w:val="20"/>
                <w:szCs w:val="20"/>
              </w:rPr>
            </w:pPr>
            <w:r w:rsidRPr="001D31B1">
              <w:rPr>
                <w:sz w:val="20"/>
                <w:szCs w:val="20"/>
              </w:rPr>
              <w:t>Управление потоками.</w:t>
            </w:r>
          </w:p>
          <w:p w:rsidR="00E40811" w:rsidRDefault="00E40811" w:rsidP="007D7A0A">
            <w:pPr>
              <w:numPr>
                <w:ilvl w:val="0"/>
                <w:numId w:val="9"/>
              </w:numPr>
              <w:ind w:left="242" w:hanging="283"/>
              <w:rPr>
                <w:sz w:val="20"/>
                <w:szCs w:val="20"/>
              </w:rPr>
            </w:pPr>
            <w:r w:rsidRPr="001D31B1">
              <w:rPr>
                <w:sz w:val="20"/>
                <w:szCs w:val="20"/>
              </w:rPr>
              <w:t>Методы расчета денежных потоков.</w:t>
            </w:r>
          </w:p>
          <w:p w:rsidR="00E40811" w:rsidRPr="00EA79E2" w:rsidRDefault="00E40811" w:rsidP="007D7A0A">
            <w:pPr>
              <w:numPr>
                <w:ilvl w:val="0"/>
                <w:numId w:val="9"/>
              </w:numPr>
              <w:ind w:left="242" w:hanging="283"/>
              <w:rPr>
                <w:sz w:val="20"/>
                <w:szCs w:val="20"/>
              </w:rPr>
            </w:pPr>
            <w:r w:rsidRPr="00EA79E2">
              <w:rPr>
                <w:sz w:val="20"/>
                <w:szCs w:val="20"/>
              </w:rPr>
              <w:t>Виды анализа потока денежных средств.</w:t>
            </w: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5B35E5" w:rsidRDefault="00E40811" w:rsidP="00FB4F2C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6F640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6F640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6F640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6F640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4,8,10,12,13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E40811"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40811" w:rsidRPr="00A745E9" w:rsidRDefault="00E40811" w:rsidP="00FB4F2C">
            <w:pPr>
              <w:rPr>
                <w:color w:val="000000"/>
                <w:spacing w:val="-1"/>
                <w:sz w:val="20"/>
                <w:szCs w:val="20"/>
              </w:rPr>
            </w:pPr>
            <w:r w:rsidRPr="00A745E9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394" w:type="dxa"/>
          </w:tcPr>
          <w:p w:rsidR="00E40811" w:rsidRPr="00A745E9" w:rsidRDefault="00E40811" w:rsidP="00FB4F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7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</w:p>
        </w:tc>
      </w:tr>
    </w:tbl>
    <w:p w:rsidR="00E40811" w:rsidRDefault="00E40811" w:rsidP="00E40811">
      <w:pPr>
        <w:jc w:val="center"/>
        <w:rPr>
          <w:b/>
          <w:sz w:val="22"/>
        </w:rPr>
      </w:pPr>
    </w:p>
    <w:p w:rsidR="00E40811" w:rsidRPr="00184750" w:rsidRDefault="00E40811" w:rsidP="00E40811">
      <w:pPr>
        <w:spacing w:after="120"/>
        <w:jc w:val="center"/>
        <w:rPr>
          <w:b/>
          <w:color w:val="FF0000"/>
        </w:rPr>
      </w:pPr>
      <w:r>
        <w:rPr>
          <w:b/>
          <w:sz w:val="22"/>
        </w:rPr>
        <w:t>4.2. ДИСТАНЦИОННОЙ ФОРМЫ ПОЛУЧЕНИЯ ОБРАЗОВАНИЯ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4820"/>
        <w:gridCol w:w="708"/>
        <w:gridCol w:w="596"/>
        <w:gridCol w:w="1701"/>
        <w:gridCol w:w="9"/>
      </w:tblGrid>
      <w:tr w:rsidR="00E40811" w:rsidRPr="00A745E9" w:rsidTr="00FB4F2C">
        <w:tc>
          <w:tcPr>
            <w:tcW w:w="426" w:type="dxa"/>
            <w:vAlign w:val="center"/>
          </w:tcPr>
          <w:p w:rsidR="00E40811" w:rsidRPr="00A745E9" w:rsidRDefault="00E40811" w:rsidP="00FB4F2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№</w:t>
            </w:r>
          </w:p>
          <w:p w:rsidR="00E40811" w:rsidRPr="00A745E9" w:rsidRDefault="00E40811" w:rsidP="00FB4F2C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820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Кол-во</w:t>
            </w:r>
          </w:p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часов</w:t>
            </w:r>
          </w:p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 xml:space="preserve">Форма </w:t>
            </w:r>
            <w:proofErr w:type="spellStart"/>
            <w:r w:rsidRPr="00A745E9">
              <w:rPr>
                <w:sz w:val="20"/>
                <w:szCs w:val="20"/>
              </w:rPr>
              <w:t>контро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745E9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СРС</w:t>
            </w:r>
          </w:p>
        </w:tc>
        <w:tc>
          <w:tcPr>
            <w:tcW w:w="1710" w:type="dxa"/>
            <w:gridSpan w:val="2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Литература</w:t>
            </w:r>
          </w:p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745E9">
              <w:rPr>
                <w:sz w:val="20"/>
                <w:szCs w:val="20"/>
              </w:rPr>
              <w:t>)</w:t>
            </w:r>
          </w:p>
        </w:tc>
      </w:tr>
      <w:tr w:rsidR="00E40811" w:rsidRPr="00A745E9" w:rsidTr="00FB4F2C"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ind w:left="-54" w:right="-194"/>
              <w:rPr>
                <w:b/>
                <w:sz w:val="20"/>
                <w:szCs w:val="20"/>
              </w:rPr>
            </w:pPr>
            <w:r w:rsidRPr="003929D4">
              <w:rPr>
                <w:b/>
                <w:sz w:val="20"/>
                <w:szCs w:val="20"/>
              </w:rPr>
              <w:t>Тема 1.  Сущность и функции финансов</w:t>
            </w:r>
          </w:p>
        </w:tc>
        <w:tc>
          <w:tcPr>
            <w:tcW w:w="4820" w:type="dxa"/>
            <w:vAlign w:val="center"/>
          </w:tcPr>
          <w:p w:rsidR="00E40811" w:rsidRPr="000177FA" w:rsidRDefault="00E40811" w:rsidP="007D7A0A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>Дискуссионные вопросы сущности и функций финансов.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>Взаимосвязь финансов с экономическими законами и экономическими категориями.</w:t>
            </w:r>
          </w:p>
        </w:tc>
        <w:tc>
          <w:tcPr>
            <w:tcW w:w="708" w:type="dxa"/>
            <w:vAlign w:val="center"/>
          </w:tcPr>
          <w:p w:rsidR="00E40811" w:rsidRPr="00FB63CC" w:rsidRDefault="00E40811" w:rsidP="00FB4F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dxa"/>
            <w:vMerge w:val="restart"/>
            <w:textDirection w:val="btLr"/>
          </w:tcPr>
          <w:p w:rsidR="00E40811" w:rsidRDefault="00E40811" w:rsidP="00FB4F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7B7D">
              <w:rPr>
                <w:sz w:val="20"/>
                <w:szCs w:val="20"/>
              </w:rPr>
              <w:t>Тестирование</w:t>
            </w:r>
            <w:r w:rsidRPr="000C7B7D">
              <w:t xml:space="preserve"> в</w:t>
            </w:r>
            <w:r w:rsidRPr="000C7B7D">
              <w:rPr>
                <w:sz w:val="20"/>
                <w:szCs w:val="20"/>
              </w:rPr>
              <w:t xml:space="preserve"> онлайн режиме. Практические (семинарские) занятия  в оффлайн режиме</w:t>
            </w:r>
          </w:p>
        </w:tc>
        <w:tc>
          <w:tcPr>
            <w:tcW w:w="1710" w:type="dxa"/>
            <w:gridSpan w:val="2"/>
          </w:tcPr>
          <w:p w:rsidR="00E40811" w:rsidRDefault="00E40811" w:rsidP="00FB4F2C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40811" w:rsidRPr="005B35E5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[5</w:t>
            </w:r>
            <w:r>
              <w:rPr>
                <w:sz w:val="20"/>
                <w:szCs w:val="20"/>
              </w:rPr>
              <w:t>,7,11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FB4F2C">
        <w:trPr>
          <w:trHeight w:val="877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sz w:val="20"/>
                <w:szCs w:val="20"/>
              </w:rPr>
              <w:t>Тема 2.  Финансовая система государства</w:t>
            </w:r>
          </w:p>
        </w:tc>
        <w:tc>
          <w:tcPr>
            <w:tcW w:w="4820" w:type="dxa"/>
            <w:vAlign w:val="center"/>
          </w:tcPr>
          <w:p w:rsidR="00E40811" w:rsidRDefault="00E40811" w:rsidP="007D7A0A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B187E">
              <w:rPr>
                <w:sz w:val="20"/>
                <w:szCs w:val="20"/>
              </w:rPr>
              <w:t xml:space="preserve">Финансовая политика как составная часть экономической политики государства. </w:t>
            </w:r>
          </w:p>
          <w:p w:rsidR="00E40811" w:rsidRPr="000B187E" w:rsidRDefault="00E40811" w:rsidP="007D7A0A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spacing w:val="-2"/>
                <w:sz w:val="20"/>
                <w:szCs w:val="20"/>
              </w:rPr>
            </w:pPr>
            <w:r w:rsidRPr="000B187E">
              <w:rPr>
                <w:sz w:val="20"/>
                <w:szCs w:val="20"/>
              </w:rPr>
              <w:t xml:space="preserve">Финансовый механизм: сущность, структура, финансовые методы, финансовые рычаги, правовое, нормативное и информационное обеспечение. 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177FA">
              <w:rPr>
                <w:rStyle w:val="FontStyle147"/>
                <w:sz w:val="20"/>
                <w:szCs w:val="20"/>
              </w:rPr>
              <w:t>Финансы предприятий и их место в финансовой системе.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>Финансовые системы зарубежных стран (любая страна по выбору слушателя).</w:t>
            </w:r>
          </w:p>
        </w:tc>
        <w:tc>
          <w:tcPr>
            <w:tcW w:w="708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40811" w:rsidRDefault="00E40811" w:rsidP="00FB4F2C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[5</w:t>
            </w:r>
            <w:r>
              <w:rPr>
                <w:sz w:val="20"/>
                <w:szCs w:val="20"/>
              </w:rPr>
              <w:t>,8,11,13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FB4F2C">
        <w:trPr>
          <w:trHeight w:val="847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3. Основы финансового менеджмента </w:t>
            </w:r>
          </w:p>
        </w:tc>
        <w:tc>
          <w:tcPr>
            <w:tcW w:w="4820" w:type="dxa"/>
          </w:tcPr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sz w:val="20"/>
                <w:szCs w:val="20"/>
              </w:rPr>
              <w:t>Сущность и зарождение финансового менеджмента.</w:t>
            </w:r>
          </w:p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sz w:val="20"/>
                <w:szCs w:val="20"/>
              </w:rPr>
              <w:t xml:space="preserve">Развитие и содержание финансового менеджмента. </w:t>
            </w:r>
          </w:p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sz w:val="20"/>
                <w:szCs w:val="20"/>
              </w:rPr>
              <w:t>Функции и принципы финансового менеджмента.</w:t>
            </w:r>
          </w:p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sz w:val="20"/>
                <w:szCs w:val="20"/>
              </w:rPr>
              <w:t xml:space="preserve">Информационная база финансового менеджмента. </w:t>
            </w:r>
          </w:p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sz w:val="20"/>
                <w:szCs w:val="20"/>
              </w:rPr>
              <w:t>Финансовая отчетность предприятия – основа финансового анализа и управления.</w:t>
            </w:r>
          </w:p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sz w:val="20"/>
                <w:szCs w:val="20"/>
              </w:rPr>
              <w:t xml:space="preserve">Система управленческого учета как инструмент финансового менеджмента. </w:t>
            </w:r>
          </w:p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sz w:val="20"/>
                <w:szCs w:val="20"/>
              </w:rPr>
              <w:t>Методические основы анализа финансовой деятельности предприятия</w:t>
            </w:r>
          </w:p>
          <w:p w:rsidR="00E40811" w:rsidRPr="000177FA" w:rsidRDefault="00E40811" w:rsidP="007D7A0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>Основные инструменты финансового менеджмента</w:t>
            </w:r>
          </w:p>
        </w:tc>
        <w:tc>
          <w:tcPr>
            <w:tcW w:w="708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40811" w:rsidRPr="005B35E5" w:rsidRDefault="00E40811" w:rsidP="00FB4F2C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4,10,12,13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FB4F2C">
        <w:trPr>
          <w:gridAfter w:val="1"/>
          <w:wAfter w:w="9" w:type="dxa"/>
          <w:trHeight w:val="690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  5. </w:t>
            </w:r>
            <w:r w:rsidRPr="003929D4">
              <w:rPr>
                <w:b/>
                <w:sz w:val="20"/>
                <w:szCs w:val="20"/>
              </w:rPr>
              <w:t>Денежные затраты и расходы организации</w:t>
            </w:r>
            <w:r w:rsidRPr="003929D4">
              <w:rPr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E40811" w:rsidRDefault="00E40811" w:rsidP="007D7A0A">
            <w:pPr>
              <w:numPr>
                <w:ilvl w:val="0"/>
                <w:numId w:val="18"/>
              </w:numPr>
              <w:tabs>
                <w:tab w:val="left" w:pos="252"/>
              </w:tabs>
              <w:ind w:left="0" w:firstLine="34"/>
              <w:jc w:val="both"/>
              <w:rPr>
                <w:rStyle w:val="FontStyle27"/>
                <w:sz w:val="20"/>
                <w:szCs w:val="20"/>
              </w:rPr>
            </w:pPr>
            <w:r w:rsidRPr="004D2F9C">
              <w:rPr>
                <w:rStyle w:val="FontStyle27"/>
                <w:sz w:val="20"/>
                <w:szCs w:val="20"/>
              </w:rPr>
              <w:t>Организация рационального использования денежных расходов предприятия</w:t>
            </w:r>
          </w:p>
          <w:p w:rsidR="00E40811" w:rsidRPr="00747E54" w:rsidRDefault="00E40811" w:rsidP="007D7A0A">
            <w:pPr>
              <w:numPr>
                <w:ilvl w:val="0"/>
                <w:numId w:val="18"/>
              </w:numPr>
              <w:tabs>
                <w:tab w:val="left" w:pos="252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747E54">
              <w:rPr>
                <w:rStyle w:val="FontStyle147"/>
                <w:sz w:val="20"/>
                <w:szCs w:val="20"/>
              </w:rPr>
              <w:t>Контроль за динамикой и уровнем затрат организации</w:t>
            </w:r>
          </w:p>
        </w:tc>
        <w:tc>
          <w:tcPr>
            <w:tcW w:w="708" w:type="dxa"/>
            <w:vAlign w:val="center"/>
          </w:tcPr>
          <w:p w:rsidR="00E40811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vMerge/>
            <w:textDirection w:val="btLr"/>
          </w:tcPr>
          <w:p w:rsidR="00E40811" w:rsidRDefault="00E40811" w:rsidP="00FB4F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Pr="0010582A" w:rsidRDefault="00E40811" w:rsidP="00FB4F2C">
            <w:pPr>
              <w:rPr>
                <w:b/>
                <w:sz w:val="20"/>
                <w:szCs w:val="20"/>
              </w:rPr>
            </w:pPr>
          </w:p>
        </w:tc>
      </w:tr>
      <w:tr w:rsidR="00E40811" w:rsidRPr="00A745E9" w:rsidTr="00FB4F2C">
        <w:trPr>
          <w:gridAfter w:val="1"/>
          <w:wAfter w:w="9" w:type="dxa"/>
          <w:trHeight w:val="548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6. </w:t>
            </w:r>
            <w:r w:rsidRPr="003929D4">
              <w:rPr>
                <w:b/>
                <w:sz w:val="20"/>
                <w:szCs w:val="20"/>
              </w:rPr>
              <w:t>Управление денежными доходами и прибылью организации</w:t>
            </w:r>
          </w:p>
        </w:tc>
        <w:tc>
          <w:tcPr>
            <w:tcW w:w="4820" w:type="dxa"/>
          </w:tcPr>
          <w:p w:rsidR="00E40811" w:rsidRPr="000177FA" w:rsidRDefault="00E40811" w:rsidP="007D7A0A">
            <w:pPr>
              <w:pStyle w:val="a5"/>
              <w:numPr>
                <w:ilvl w:val="0"/>
                <w:numId w:val="19"/>
              </w:numPr>
              <w:tabs>
                <w:tab w:val="left" w:pos="252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>Способы увеличения доходов прибыли от реализации продукции предприятия.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19"/>
              </w:numPr>
              <w:tabs>
                <w:tab w:val="left" w:pos="252"/>
              </w:tabs>
              <w:ind w:left="34" w:firstLine="0"/>
              <w:jc w:val="both"/>
              <w:rPr>
                <w:rStyle w:val="FontStyle27"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>Эффект финансового, производственного (оперативного) рычага.</w:t>
            </w:r>
          </w:p>
        </w:tc>
        <w:tc>
          <w:tcPr>
            <w:tcW w:w="708" w:type="dxa"/>
            <w:vAlign w:val="center"/>
          </w:tcPr>
          <w:p w:rsidR="00E40811" w:rsidRPr="009B3C1B" w:rsidRDefault="00E40811" w:rsidP="00FB4F2C">
            <w:pPr>
              <w:jc w:val="center"/>
              <w:rPr>
                <w:sz w:val="20"/>
                <w:szCs w:val="20"/>
              </w:rPr>
            </w:pPr>
            <w:r w:rsidRPr="009B3C1B"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 w:rsidRPr="006A4346">
              <w:rPr>
                <w:sz w:val="20"/>
                <w:szCs w:val="20"/>
              </w:rPr>
              <w:t>2,3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FB4F2C">
        <w:trPr>
          <w:gridAfter w:val="1"/>
          <w:wAfter w:w="9" w:type="dxa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rPr>
                <w:b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 xml:space="preserve">Тема 7.  </w:t>
            </w:r>
            <w:r w:rsidRPr="003929D4">
              <w:rPr>
                <w:b/>
                <w:sz w:val="20"/>
                <w:szCs w:val="20"/>
              </w:rPr>
              <w:t>Капитал организации</w:t>
            </w:r>
          </w:p>
        </w:tc>
        <w:tc>
          <w:tcPr>
            <w:tcW w:w="4820" w:type="dxa"/>
          </w:tcPr>
          <w:p w:rsidR="00E40811" w:rsidRPr="000177FA" w:rsidRDefault="00E40811" w:rsidP="007D7A0A">
            <w:pPr>
              <w:pStyle w:val="a5"/>
              <w:numPr>
                <w:ilvl w:val="0"/>
                <w:numId w:val="20"/>
              </w:numPr>
              <w:tabs>
                <w:tab w:val="left" w:pos="252"/>
              </w:tabs>
              <w:ind w:left="0" w:firstLine="34"/>
              <w:jc w:val="both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 xml:space="preserve">Понятие цены капитала. Виды цен капитала. Собственный капитал и затраты, связанные с формированием капитала. Цена собственного капитала. 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20"/>
              </w:numPr>
              <w:tabs>
                <w:tab w:val="left" w:pos="252"/>
              </w:tabs>
              <w:ind w:left="0" w:firstLine="34"/>
              <w:jc w:val="both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 xml:space="preserve">Понятие простой акции. 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20"/>
              </w:numPr>
              <w:tabs>
                <w:tab w:val="left" w:pos="252"/>
              </w:tabs>
              <w:ind w:left="0" w:firstLine="34"/>
              <w:jc w:val="both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 xml:space="preserve">Характеристика привилегированных акции. Средне взвешенная цена всего капитала предприятия. Затраты на выпуск простых и привилегированных акции. 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20"/>
              </w:numPr>
              <w:tabs>
                <w:tab w:val="left" w:pos="252"/>
              </w:tabs>
              <w:ind w:left="0" w:firstLine="34"/>
              <w:jc w:val="both"/>
              <w:rPr>
                <w:rFonts w:ascii="Century Schoolbook" w:hAnsi="Century Schoolbook" w:cs="Century Schoolbook"/>
                <w:bCs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 xml:space="preserve">Цена банковского кредита, способы определения. </w:t>
            </w:r>
          </w:p>
          <w:p w:rsidR="00E40811" w:rsidRPr="000177FA" w:rsidRDefault="00E40811" w:rsidP="007D7A0A">
            <w:pPr>
              <w:pStyle w:val="a5"/>
              <w:numPr>
                <w:ilvl w:val="0"/>
                <w:numId w:val="20"/>
              </w:numPr>
              <w:tabs>
                <w:tab w:val="left" w:pos="252"/>
              </w:tabs>
              <w:ind w:left="0" w:firstLine="34"/>
              <w:jc w:val="both"/>
              <w:rPr>
                <w:rStyle w:val="FontStyle27"/>
                <w:sz w:val="20"/>
                <w:szCs w:val="20"/>
              </w:rPr>
            </w:pPr>
            <w:r w:rsidRPr="000177FA">
              <w:rPr>
                <w:bCs/>
                <w:sz w:val="20"/>
                <w:szCs w:val="20"/>
              </w:rPr>
              <w:t>Размещение и использование капитала.</w:t>
            </w:r>
          </w:p>
        </w:tc>
        <w:tc>
          <w:tcPr>
            <w:tcW w:w="708" w:type="dxa"/>
            <w:vAlign w:val="center"/>
          </w:tcPr>
          <w:p w:rsidR="00E40811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Pr="0010582A" w:rsidRDefault="00E40811" w:rsidP="00FB4F2C">
            <w:pPr>
              <w:rPr>
                <w:b/>
                <w:sz w:val="20"/>
                <w:szCs w:val="20"/>
              </w:rPr>
            </w:pPr>
          </w:p>
        </w:tc>
      </w:tr>
      <w:tr w:rsidR="00E40811" w:rsidRPr="00A745E9" w:rsidTr="00FB4F2C">
        <w:trPr>
          <w:gridAfter w:val="1"/>
          <w:wAfter w:w="9" w:type="dxa"/>
        </w:trPr>
        <w:tc>
          <w:tcPr>
            <w:tcW w:w="426" w:type="dxa"/>
          </w:tcPr>
          <w:p w:rsidR="00E40811" w:rsidRPr="001348F5" w:rsidRDefault="00E40811" w:rsidP="00FB4F2C">
            <w:pPr>
              <w:jc w:val="center"/>
              <w:rPr>
                <w:sz w:val="20"/>
                <w:szCs w:val="20"/>
              </w:rPr>
            </w:pPr>
            <w:r w:rsidRPr="001348F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rPr>
                <w:b/>
                <w:bCs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>Тема 8</w:t>
            </w:r>
          </w:p>
          <w:p w:rsidR="00E40811" w:rsidRPr="003929D4" w:rsidRDefault="00E40811" w:rsidP="00FB4F2C">
            <w:pPr>
              <w:ind w:left="-54" w:right="-194"/>
              <w:rPr>
                <w:b/>
                <w:bCs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>Финансовое планирование</w:t>
            </w:r>
          </w:p>
        </w:tc>
        <w:tc>
          <w:tcPr>
            <w:tcW w:w="4820" w:type="dxa"/>
          </w:tcPr>
          <w:p w:rsidR="00E40811" w:rsidRDefault="00E40811" w:rsidP="007D7A0A">
            <w:pPr>
              <w:pStyle w:val="Style74"/>
              <w:widowControl/>
              <w:numPr>
                <w:ilvl w:val="0"/>
                <w:numId w:val="24"/>
              </w:numPr>
              <w:tabs>
                <w:tab w:val="left" w:pos="488"/>
              </w:tabs>
              <w:spacing w:line="240" w:lineRule="auto"/>
              <w:ind w:left="63" w:firstLine="141"/>
              <w:rPr>
                <w:rStyle w:val="FontStyle147"/>
                <w:sz w:val="20"/>
                <w:szCs w:val="20"/>
              </w:rPr>
            </w:pPr>
            <w:r w:rsidRPr="00473CAD">
              <w:rPr>
                <w:rStyle w:val="FontStyle147"/>
                <w:sz w:val="20"/>
                <w:szCs w:val="20"/>
              </w:rPr>
              <w:t xml:space="preserve">Сущность финансового планирования и его роль в реализации финансовой стратегии предприятия. </w:t>
            </w:r>
          </w:p>
          <w:p w:rsidR="00E40811" w:rsidRDefault="00E40811" w:rsidP="007D7A0A">
            <w:pPr>
              <w:pStyle w:val="Style74"/>
              <w:widowControl/>
              <w:numPr>
                <w:ilvl w:val="0"/>
                <w:numId w:val="24"/>
              </w:numPr>
              <w:tabs>
                <w:tab w:val="left" w:pos="488"/>
              </w:tabs>
              <w:spacing w:line="240" w:lineRule="auto"/>
              <w:ind w:left="63" w:firstLine="141"/>
              <w:rPr>
                <w:rStyle w:val="FontStyle147"/>
                <w:sz w:val="20"/>
                <w:szCs w:val="20"/>
              </w:rPr>
            </w:pPr>
            <w:r w:rsidRPr="00473CAD">
              <w:rPr>
                <w:rStyle w:val="FontStyle147"/>
                <w:sz w:val="20"/>
                <w:szCs w:val="20"/>
              </w:rPr>
              <w:t xml:space="preserve">Основные задачи финансового планирования. Принципы организации финансового планирования на предприятии и их характеристика. </w:t>
            </w:r>
          </w:p>
          <w:p w:rsidR="00E40811" w:rsidRDefault="00E40811" w:rsidP="007D7A0A">
            <w:pPr>
              <w:pStyle w:val="Style74"/>
              <w:widowControl/>
              <w:numPr>
                <w:ilvl w:val="0"/>
                <w:numId w:val="24"/>
              </w:numPr>
              <w:tabs>
                <w:tab w:val="left" w:pos="488"/>
              </w:tabs>
              <w:spacing w:line="240" w:lineRule="auto"/>
              <w:ind w:left="63" w:firstLine="141"/>
              <w:rPr>
                <w:rStyle w:val="FontStyle147"/>
                <w:sz w:val="20"/>
                <w:szCs w:val="20"/>
              </w:rPr>
            </w:pPr>
            <w:r w:rsidRPr="00473CAD">
              <w:rPr>
                <w:rStyle w:val="FontStyle147"/>
                <w:sz w:val="20"/>
                <w:szCs w:val="20"/>
              </w:rPr>
              <w:t>Финансовый план как раздел бизнес-плана. Финансовые расчеты в составе бизнес-плана.</w:t>
            </w:r>
          </w:p>
          <w:p w:rsidR="00E40811" w:rsidRDefault="00E40811" w:rsidP="007D7A0A">
            <w:pPr>
              <w:pStyle w:val="Style74"/>
              <w:widowControl/>
              <w:numPr>
                <w:ilvl w:val="0"/>
                <w:numId w:val="24"/>
              </w:numPr>
              <w:spacing w:line="240" w:lineRule="auto"/>
              <w:ind w:left="63" w:firstLine="283"/>
              <w:rPr>
                <w:rStyle w:val="FontStyle147"/>
                <w:sz w:val="20"/>
                <w:szCs w:val="20"/>
              </w:rPr>
            </w:pPr>
            <w:r w:rsidRPr="00473CAD">
              <w:rPr>
                <w:rStyle w:val="FontStyle147"/>
                <w:sz w:val="20"/>
                <w:szCs w:val="20"/>
              </w:rPr>
              <w:t xml:space="preserve">Виды финансовых планов. Методы обоснования статей финансового плана. Корректировка плановых заданий с учетом изменений условий хозяйствования. </w:t>
            </w:r>
          </w:p>
          <w:p w:rsidR="00E40811" w:rsidRDefault="00E40811" w:rsidP="007D7A0A">
            <w:pPr>
              <w:pStyle w:val="Style74"/>
              <w:widowControl/>
              <w:numPr>
                <w:ilvl w:val="0"/>
                <w:numId w:val="24"/>
              </w:numPr>
              <w:spacing w:line="240" w:lineRule="auto"/>
              <w:ind w:left="63" w:firstLine="283"/>
              <w:rPr>
                <w:rStyle w:val="FontStyle147"/>
                <w:sz w:val="20"/>
                <w:szCs w:val="20"/>
              </w:rPr>
            </w:pPr>
            <w:r w:rsidRPr="00473CAD">
              <w:rPr>
                <w:rStyle w:val="FontStyle147"/>
                <w:sz w:val="20"/>
                <w:szCs w:val="20"/>
              </w:rPr>
              <w:t xml:space="preserve">Перспективные финансовые планы: понятие, методика составления. </w:t>
            </w:r>
          </w:p>
          <w:p w:rsidR="00E40811" w:rsidRPr="00473CAD" w:rsidRDefault="00E40811" w:rsidP="007D7A0A">
            <w:pPr>
              <w:pStyle w:val="Style74"/>
              <w:widowControl/>
              <w:numPr>
                <w:ilvl w:val="0"/>
                <w:numId w:val="24"/>
              </w:numPr>
              <w:spacing w:line="240" w:lineRule="auto"/>
              <w:ind w:left="63" w:firstLine="283"/>
              <w:rPr>
                <w:rStyle w:val="FontStyle147"/>
                <w:sz w:val="20"/>
                <w:szCs w:val="20"/>
              </w:rPr>
            </w:pPr>
            <w:r w:rsidRPr="00473CAD">
              <w:rPr>
                <w:rStyle w:val="FontStyle147"/>
                <w:sz w:val="20"/>
                <w:szCs w:val="20"/>
              </w:rPr>
              <w:t>Оперативные финансовые планы предприятия, их характеристика.</w:t>
            </w:r>
          </w:p>
          <w:p w:rsidR="00E40811" w:rsidRPr="001348F5" w:rsidRDefault="00E40811" w:rsidP="00FB4F2C">
            <w:pPr>
              <w:pStyle w:val="Style74"/>
              <w:widowControl/>
              <w:spacing w:line="240" w:lineRule="auto"/>
              <w:ind w:firstLine="175"/>
              <w:rPr>
                <w:rStyle w:val="FontStyle147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40811" w:rsidRPr="001348F5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Pr="0010582A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 w:rsidRPr="006A4346">
              <w:rPr>
                <w:sz w:val="20"/>
                <w:szCs w:val="20"/>
              </w:rPr>
              <w:t>2,3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FB4F2C">
        <w:trPr>
          <w:gridAfter w:val="1"/>
          <w:wAfter w:w="9" w:type="dxa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0811" w:rsidRPr="003929D4" w:rsidRDefault="00E40811" w:rsidP="00FB4F2C">
            <w:pPr>
              <w:ind w:left="-54" w:right="-194"/>
              <w:rPr>
                <w:b/>
                <w:bCs/>
                <w:sz w:val="20"/>
                <w:szCs w:val="20"/>
              </w:rPr>
            </w:pPr>
            <w:r w:rsidRPr="003929D4">
              <w:rPr>
                <w:b/>
                <w:bCs/>
                <w:sz w:val="20"/>
                <w:szCs w:val="20"/>
              </w:rPr>
              <w:t>Тема 9. Финансовое состояние организации и его оценка</w:t>
            </w:r>
          </w:p>
        </w:tc>
        <w:tc>
          <w:tcPr>
            <w:tcW w:w="4820" w:type="dxa"/>
          </w:tcPr>
          <w:p w:rsidR="00E40811" w:rsidRPr="001348F5" w:rsidRDefault="00E40811" w:rsidP="00FB4F2C">
            <w:pPr>
              <w:pStyle w:val="Style74"/>
              <w:widowControl/>
              <w:spacing w:line="240" w:lineRule="auto"/>
              <w:ind w:firstLine="175"/>
              <w:rPr>
                <w:rStyle w:val="FontStyle147"/>
                <w:sz w:val="20"/>
                <w:szCs w:val="20"/>
              </w:rPr>
            </w:pPr>
            <w:r w:rsidRPr="001348F5">
              <w:rPr>
                <w:rStyle w:val="FontStyle147"/>
                <w:sz w:val="20"/>
                <w:szCs w:val="20"/>
              </w:rPr>
              <w:t xml:space="preserve">Сущность финансового планирования и его роль в реализации финансовой стратегии предприятия. Основные задачи, принципы организации финансового планирования на предприятии и их характеристика. </w:t>
            </w:r>
          </w:p>
          <w:p w:rsidR="00E40811" w:rsidRPr="001348F5" w:rsidRDefault="00E40811" w:rsidP="00FB4F2C">
            <w:pPr>
              <w:pStyle w:val="Style74"/>
              <w:widowControl/>
              <w:spacing w:line="240" w:lineRule="auto"/>
              <w:ind w:firstLine="175"/>
              <w:rPr>
                <w:rStyle w:val="FontStyle147"/>
                <w:sz w:val="20"/>
                <w:szCs w:val="20"/>
              </w:rPr>
            </w:pPr>
            <w:r w:rsidRPr="001348F5">
              <w:rPr>
                <w:rStyle w:val="FontStyle147"/>
                <w:sz w:val="20"/>
                <w:szCs w:val="20"/>
              </w:rPr>
              <w:t>Финансовый план как раздел бизнес-плана. Финансовые расчеты в составе бизнес-плана.</w:t>
            </w:r>
          </w:p>
          <w:p w:rsidR="00E40811" w:rsidRPr="001348F5" w:rsidRDefault="00E40811" w:rsidP="00FB4F2C">
            <w:pPr>
              <w:pStyle w:val="Style74"/>
              <w:widowControl/>
              <w:spacing w:line="240" w:lineRule="auto"/>
              <w:ind w:firstLine="175"/>
              <w:rPr>
                <w:rStyle w:val="FontStyle147"/>
                <w:sz w:val="20"/>
                <w:szCs w:val="20"/>
              </w:rPr>
            </w:pPr>
            <w:r w:rsidRPr="001348F5">
              <w:rPr>
                <w:rStyle w:val="FontStyle147"/>
                <w:sz w:val="20"/>
                <w:szCs w:val="20"/>
              </w:rPr>
              <w:t>Виды финансовых планов.</w:t>
            </w:r>
          </w:p>
          <w:p w:rsidR="00E40811" w:rsidRPr="001348F5" w:rsidRDefault="00E40811" w:rsidP="00FB4F2C">
            <w:pPr>
              <w:pStyle w:val="a5"/>
              <w:tabs>
                <w:tab w:val="left" w:pos="317"/>
              </w:tabs>
              <w:ind w:left="34" w:firstLine="175"/>
              <w:jc w:val="both"/>
              <w:rPr>
                <w:sz w:val="20"/>
                <w:szCs w:val="20"/>
              </w:rPr>
            </w:pPr>
            <w:r w:rsidRPr="001348F5">
              <w:rPr>
                <w:rStyle w:val="FontStyle147"/>
                <w:sz w:val="20"/>
                <w:szCs w:val="20"/>
              </w:rPr>
              <w:t xml:space="preserve"> Баланс денежных расходов и поступлений (план финансовых результатов) как основной финансовый документ предприятия. Оперативные финансовые планы предприятия, их характеристика</w:t>
            </w:r>
          </w:p>
        </w:tc>
        <w:tc>
          <w:tcPr>
            <w:tcW w:w="708" w:type="dxa"/>
            <w:vAlign w:val="center"/>
          </w:tcPr>
          <w:p w:rsidR="00E40811" w:rsidRPr="001348F5" w:rsidRDefault="00E40811" w:rsidP="00FB4F2C">
            <w:pPr>
              <w:jc w:val="center"/>
              <w:rPr>
                <w:sz w:val="20"/>
                <w:szCs w:val="20"/>
              </w:rPr>
            </w:pPr>
            <w:r w:rsidRPr="001348F5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 w:rsidRPr="006A4346">
              <w:rPr>
                <w:sz w:val="20"/>
                <w:szCs w:val="20"/>
              </w:rPr>
              <w:t>2,3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FB4F2C">
        <w:trPr>
          <w:gridAfter w:val="1"/>
          <w:wAfter w:w="9" w:type="dxa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0811" w:rsidRPr="0022674C" w:rsidRDefault="00E40811" w:rsidP="00FB4F2C">
            <w:pPr>
              <w:pStyle w:val="3"/>
              <w:spacing w:after="0"/>
              <w:ind w:firstLine="38"/>
              <w:jc w:val="both"/>
              <w:rPr>
                <w:b/>
                <w:spacing w:val="-6"/>
                <w:sz w:val="20"/>
                <w:szCs w:val="20"/>
              </w:rPr>
            </w:pPr>
            <w:r w:rsidRPr="003929D4">
              <w:rPr>
                <w:b/>
                <w:sz w:val="20"/>
                <w:szCs w:val="20"/>
              </w:rPr>
              <w:t xml:space="preserve">Тема 10 </w:t>
            </w:r>
            <w:r w:rsidRPr="0022674C">
              <w:rPr>
                <w:b/>
                <w:spacing w:val="-6"/>
                <w:sz w:val="20"/>
                <w:szCs w:val="20"/>
              </w:rPr>
              <w:t>Управление инвестиционной деятельностью предприятия</w:t>
            </w:r>
          </w:p>
          <w:p w:rsidR="00E40811" w:rsidRPr="003929D4" w:rsidRDefault="00E40811" w:rsidP="00FB4F2C">
            <w:pPr>
              <w:ind w:firstLine="38"/>
              <w:jc w:val="both"/>
              <w:rPr>
                <w:b/>
                <w:sz w:val="20"/>
                <w:szCs w:val="20"/>
              </w:rPr>
            </w:pPr>
          </w:p>
          <w:p w:rsidR="00E40811" w:rsidRPr="003929D4" w:rsidRDefault="00E40811" w:rsidP="00FB4F2C">
            <w:pPr>
              <w:ind w:left="-54" w:right="-1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E40811" w:rsidRDefault="00E40811" w:rsidP="007D7A0A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CD0539">
              <w:rPr>
                <w:sz w:val="20"/>
                <w:szCs w:val="20"/>
              </w:rPr>
              <w:t>Понятие инвестиций. Сущность</w:t>
            </w:r>
            <w:r w:rsidRPr="00254805">
              <w:t xml:space="preserve"> </w:t>
            </w:r>
            <w:r w:rsidRPr="00CD0539">
              <w:rPr>
                <w:sz w:val="20"/>
                <w:szCs w:val="20"/>
              </w:rPr>
              <w:t>инвестиционной деятельности. Виды инвестиций.</w:t>
            </w:r>
          </w:p>
          <w:p w:rsidR="00E40811" w:rsidRDefault="00E40811" w:rsidP="007D7A0A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CD0539">
              <w:rPr>
                <w:sz w:val="20"/>
                <w:szCs w:val="20"/>
              </w:rPr>
              <w:t xml:space="preserve"> Государственное регулирование инвестиционной деятельности. </w:t>
            </w:r>
          </w:p>
          <w:p w:rsidR="00E40811" w:rsidRDefault="00E40811" w:rsidP="007D7A0A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CD0539">
              <w:rPr>
                <w:sz w:val="20"/>
                <w:szCs w:val="20"/>
              </w:rPr>
              <w:t xml:space="preserve">Организация инвестиционного процесса. </w:t>
            </w:r>
          </w:p>
          <w:p w:rsidR="00E40811" w:rsidRDefault="00E40811" w:rsidP="007D7A0A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CD0539">
              <w:rPr>
                <w:sz w:val="20"/>
                <w:szCs w:val="20"/>
              </w:rPr>
              <w:t xml:space="preserve">Источники финансирования инвестиций. </w:t>
            </w:r>
          </w:p>
          <w:p w:rsidR="00E40811" w:rsidRDefault="00E40811" w:rsidP="007D7A0A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4" w:hanging="34"/>
              <w:jc w:val="both"/>
              <w:rPr>
                <w:rStyle w:val="FontStyle147"/>
                <w:sz w:val="20"/>
                <w:szCs w:val="20"/>
              </w:rPr>
            </w:pPr>
            <w:r w:rsidRPr="00CD0539">
              <w:rPr>
                <w:sz w:val="20"/>
                <w:szCs w:val="20"/>
              </w:rPr>
              <w:t>Методы оценки эффективности инвестиционных проектов.</w:t>
            </w:r>
            <w:r w:rsidRPr="00CD0539">
              <w:rPr>
                <w:rStyle w:val="FontStyle147"/>
                <w:sz w:val="20"/>
                <w:szCs w:val="20"/>
              </w:rPr>
              <w:t xml:space="preserve"> Принципы формирования инвестиционного портфеля предприятия. </w:t>
            </w:r>
          </w:p>
          <w:p w:rsidR="00E40811" w:rsidRPr="00CD0539" w:rsidRDefault="00E40811" w:rsidP="007D7A0A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CD0539">
              <w:rPr>
                <w:rStyle w:val="FontStyle147"/>
                <w:sz w:val="20"/>
                <w:szCs w:val="20"/>
              </w:rPr>
              <w:t>Виды ценных бумаг и порядок их приобретения</w:t>
            </w:r>
          </w:p>
        </w:tc>
        <w:tc>
          <w:tcPr>
            <w:tcW w:w="708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Merge/>
          </w:tcPr>
          <w:p w:rsidR="00E40811" w:rsidRPr="004D2F9C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Default="00E40811" w:rsidP="00FB4F2C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 w:rsidRPr="006A4346">
              <w:rPr>
                <w:sz w:val="20"/>
                <w:szCs w:val="20"/>
              </w:rPr>
              <w:t>2,3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5,7,8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10,11,12,13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40811" w:rsidRPr="00A745E9" w:rsidTr="00FB4F2C">
        <w:trPr>
          <w:gridAfter w:val="1"/>
          <w:wAfter w:w="9" w:type="dxa"/>
        </w:trPr>
        <w:tc>
          <w:tcPr>
            <w:tcW w:w="426" w:type="dxa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Pr="00A745E9" w:rsidRDefault="00E40811" w:rsidP="00FB4F2C">
            <w:pPr>
              <w:rPr>
                <w:color w:val="000000"/>
                <w:spacing w:val="-1"/>
                <w:sz w:val="20"/>
                <w:szCs w:val="20"/>
              </w:rPr>
            </w:pPr>
            <w:r w:rsidRPr="00A745E9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820" w:type="dxa"/>
          </w:tcPr>
          <w:p w:rsidR="00E40811" w:rsidRPr="00A745E9" w:rsidRDefault="00E40811" w:rsidP="00FB4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40811" w:rsidRPr="00A745E9" w:rsidRDefault="00E40811" w:rsidP="00FB4F2C">
            <w:pPr>
              <w:jc w:val="center"/>
              <w:rPr>
                <w:sz w:val="20"/>
                <w:szCs w:val="20"/>
              </w:rPr>
            </w:pPr>
            <w:r w:rsidRPr="00CA1308">
              <w:rPr>
                <w:sz w:val="20"/>
                <w:szCs w:val="20"/>
              </w:rPr>
              <w:t>40</w:t>
            </w:r>
          </w:p>
        </w:tc>
        <w:tc>
          <w:tcPr>
            <w:tcW w:w="596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811" w:rsidRPr="00A745E9" w:rsidRDefault="00E40811" w:rsidP="00FB4F2C">
            <w:pPr>
              <w:rPr>
                <w:b/>
                <w:sz w:val="20"/>
                <w:szCs w:val="20"/>
              </w:rPr>
            </w:pPr>
          </w:p>
        </w:tc>
      </w:tr>
    </w:tbl>
    <w:p w:rsidR="00E40811" w:rsidRDefault="00E40811" w:rsidP="00E40811">
      <w:pPr>
        <w:pStyle w:val="a3"/>
        <w:spacing w:after="0"/>
        <w:ind w:left="394"/>
        <w:jc w:val="center"/>
        <w:rPr>
          <w:b/>
        </w:rPr>
      </w:pPr>
      <w:bookmarkStart w:id="0" w:name="_Toc248245797"/>
    </w:p>
    <w:p w:rsidR="00E40811" w:rsidRDefault="00E40811" w:rsidP="00E40811">
      <w:pPr>
        <w:pStyle w:val="a3"/>
        <w:spacing w:after="0"/>
        <w:ind w:left="360"/>
        <w:jc w:val="center"/>
        <w:rPr>
          <w:b/>
        </w:rPr>
      </w:pPr>
    </w:p>
    <w:p w:rsidR="00E40811" w:rsidRPr="00550948" w:rsidRDefault="00E40811" w:rsidP="00E40811">
      <w:pPr>
        <w:pStyle w:val="a3"/>
        <w:spacing w:after="0"/>
        <w:jc w:val="center"/>
        <w:rPr>
          <w:b/>
          <w:color w:val="FF0000"/>
        </w:rPr>
      </w:pPr>
      <w:r>
        <w:rPr>
          <w:b/>
        </w:rPr>
        <w:t>5.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 </w:t>
      </w:r>
    </w:p>
    <w:p w:rsidR="00E40811" w:rsidRPr="00BB55D5" w:rsidRDefault="00E40811" w:rsidP="00E40811">
      <w:pPr>
        <w:pStyle w:val="a3"/>
        <w:spacing w:after="0"/>
        <w:jc w:val="center"/>
        <w:rPr>
          <w:b/>
        </w:rPr>
      </w:pPr>
    </w:p>
    <w:p w:rsidR="00E40811" w:rsidRPr="00FD3C9A" w:rsidRDefault="00E40811" w:rsidP="00E40811">
      <w:pPr>
        <w:jc w:val="center"/>
        <w:rPr>
          <w:b/>
          <w:color w:val="000000"/>
        </w:rPr>
      </w:pPr>
      <w:r w:rsidRPr="00FD3C9A">
        <w:rPr>
          <w:b/>
          <w:color w:val="000000"/>
        </w:rPr>
        <w:t>ОСНОВНАЯ ЛИТЕРАТУРА</w:t>
      </w:r>
    </w:p>
    <w:p w:rsidR="00E40811" w:rsidRDefault="00E40811" w:rsidP="007D7A0A">
      <w:pPr>
        <w:numPr>
          <w:ilvl w:val="0"/>
          <w:numId w:val="23"/>
        </w:numPr>
        <w:tabs>
          <w:tab w:val="left" w:pos="851"/>
          <w:tab w:val="left" w:pos="1134"/>
        </w:tabs>
        <w:ind w:left="0" w:firstLine="284"/>
        <w:jc w:val="both"/>
      </w:pPr>
      <w:r w:rsidRPr="00486B58">
        <w:rPr>
          <w:i/>
        </w:rPr>
        <w:t>Варламова</w:t>
      </w:r>
      <w:r>
        <w:rPr>
          <w:i/>
        </w:rPr>
        <w:t>,</w:t>
      </w:r>
      <w:r w:rsidRPr="00486B58">
        <w:rPr>
          <w:i/>
        </w:rPr>
        <w:t xml:space="preserve"> Т. П</w:t>
      </w:r>
      <w:r>
        <w:t xml:space="preserve">. Финансовый менеджмент / Т. П. Варламова, М А. Варламова. — 2-е изд. — Москва: Дашков и К, 2012. — 302 с. </w:t>
      </w:r>
    </w:p>
    <w:p w:rsidR="00E40811" w:rsidRPr="004F2B8F" w:rsidRDefault="00E40811" w:rsidP="007D7A0A">
      <w:pPr>
        <w:pStyle w:val="a5"/>
        <w:numPr>
          <w:ilvl w:val="0"/>
          <w:numId w:val="23"/>
        </w:numPr>
        <w:ind w:left="0" w:firstLine="360"/>
        <w:jc w:val="both"/>
      </w:pPr>
      <w:r w:rsidRPr="00486B58">
        <w:rPr>
          <w:i/>
        </w:rPr>
        <w:t>Заяц, Н. Е.</w:t>
      </w:r>
      <w:r w:rsidRPr="003050B6">
        <w:t xml:space="preserve"> </w:t>
      </w:r>
      <w:r w:rsidRPr="004F2B8F">
        <w:t xml:space="preserve">Теория финансов. Учебное пособие </w:t>
      </w:r>
      <w:r>
        <w:t xml:space="preserve">/ </w:t>
      </w:r>
      <w:r w:rsidRPr="004F2B8F">
        <w:t>Н.Е.</w:t>
      </w:r>
      <w:r>
        <w:t> </w:t>
      </w:r>
      <w:r w:rsidRPr="004F2B8F">
        <w:t>Заяц, М.К.</w:t>
      </w:r>
      <w:r>
        <w:t> </w:t>
      </w:r>
      <w:r w:rsidRPr="004F2B8F">
        <w:t>Фисенко</w:t>
      </w:r>
      <w:r>
        <w:t xml:space="preserve">; </w:t>
      </w:r>
      <w:r w:rsidRPr="003050B6">
        <w:t>под ред. Н.Е. Заяц.</w:t>
      </w:r>
      <w:r>
        <w:t> — </w:t>
      </w:r>
      <w:r w:rsidRPr="003050B6">
        <w:t>М</w:t>
      </w:r>
      <w:r>
        <w:t>и</w:t>
      </w:r>
      <w:r w:rsidRPr="003050B6">
        <w:t>н</w:t>
      </w:r>
      <w:r>
        <w:t>ск</w:t>
      </w:r>
      <w:r w:rsidRPr="003050B6">
        <w:t xml:space="preserve">.: </w:t>
      </w:r>
      <w:r w:rsidRPr="004F2B8F">
        <w:t>БГЭУ,2006 − 351с.</w:t>
      </w:r>
    </w:p>
    <w:p w:rsidR="00E40811" w:rsidRPr="003050B6" w:rsidRDefault="00E40811" w:rsidP="007D7A0A">
      <w:pPr>
        <w:numPr>
          <w:ilvl w:val="0"/>
          <w:numId w:val="23"/>
        </w:numPr>
        <w:tabs>
          <w:tab w:val="left" w:pos="851"/>
          <w:tab w:val="left" w:pos="1134"/>
        </w:tabs>
        <w:ind w:left="0" w:firstLine="284"/>
        <w:jc w:val="both"/>
      </w:pPr>
      <w:r w:rsidRPr="00486B58">
        <w:rPr>
          <w:i/>
        </w:rPr>
        <w:lastRenderedPageBreak/>
        <w:t>Заяц, Н. Е.</w:t>
      </w:r>
      <w:r w:rsidRPr="003050B6">
        <w:t xml:space="preserve"> Финансы предприятий: учебное пособие / Н.</w:t>
      </w:r>
      <w:r>
        <w:t> </w:t>
      </w:r>
      <w:r w:rsidRPr="003050B6">
        <w:t>Е. Заяц, Т.</w:t>
      </w:r>
      <w:r>
        <w:t> </w:t>
      </w:r>
      <w:r w:rsidRPr="003050B6">
        <w:t>И. Василевская; под ред. Н.Е. Заяц.</w:t>
      </w:r>
      <w:r>
        <w:t> — </w:t>
      </w:r>
      <w:r w:rsidRPr="003050B6">
        <w:t>М</w:t>
      </w:r>
      <w:r>
        <w:t>и</w:t>
      </w:r>
      <w:r w:rsidRPr="003050B6">
        <w:t>н</w:t>
      </w:r>
      <w:r>
        <w:t>ск</w:t>
      </w:r>
      <w:r w:rsidRPr="003050B6">
        <w:t xml:space="preserve">.: </w:t>
      </w:r>
      <w:proofErr w:type="spellStart"/>
      <w:r w:rsidRPr="003050B6">
        <w:t>Вышэйшая</w:t>
      </w:r>
      <w:proofErr w:type="spellEnd"/>
      <w:r w:rsidRPr="003050B6">
        <w:t xml:space="preserve"> школа, 2006.</w:t>
      </w:r>
      <w:r>
        <w:t> — </w:t>
      </w:r>
      <w:r w:rsidRPr="003050B6">
        <w:t>528 с.</w:t>
      </w:r>
    </w:p>
    <w:p w:rsidR="00E40811" w:rsidRPr="003050B6" w:rsidRDefault="00E40811" w:rsidP="007D7A0A">
      <w:pPr>
        <w:numPr>
          <w:ilvl w:val="0"/>
          <w:numId w:val="23"/>
        </w:numPr>
        <w:ind w:left="0" w:firstLine="284"/>
        <w:jc w:val="both"/>
      </w:pPr>
      <w:r w:rsidRPr="003050B6">
        <w:rPr>
          <w:i/>
        </w:rPr>
        <w:t>Киреева, Е.</w:t>
      </w:r>
      <w:r>
        <w:rPr>
          <w:i/>
        </w:rPr>
        <w:t> </w:t>
      </w:r>
      <w:r w:rsidRPr="003050B6">
        <w:rPr>
          <w:i/>
        </w:rPr>
        <w:t>Ф.</w:t>
      </w:r>
      <w:r w:rsidRPr="003050B6">
        <w:t xml:space="preserve"> Финансовый менеджмент: учеб. пособие / Е.</w:t>
      </w:r>
      <w:r>
        <w:rPr>
          <w:i/>
        </w:rPr>
        <w:t> </w:t>
      </w:r>
      <w:r w:rsidRPr="003050B6">
        <w:t xml:space="preserve">Ф. Киреева, О.А. </w:t>
      </w:r>
      <w:proofErr w:type="spellStart"/>
      <w:r w:rsidRPr="003050B6">
        <w:t>Пузанкевич</w:t>
      </w:r>
      <w:proofErr w:type="spellEnd"/>
      <w:r w:rsidRPr="003050B6">
        <w:t>; под ред. Е.Ф. Киреевой.</w:t>
      </w:r>
      <w:r>
        <w:t> — </w:t>
      </w:r>
      <w:r w:rsidRPr="003050B6">
        <w:t>Минск: ООО «</w:t>
      </w:r>
      <w:proofErr w:type="spellStart"/>
      <w:r w:rsidRPr="003050B6">
        <w:t>Мисанта</w:t>
      </w:r>
      <w:proofErr w:type="spellEnd"/>
      <w:r w:rsidRPr="003050B6">
        <w:t>», 2003</w:t>
      </w:r>
      <w:r>
        <w:t> — </w:t>
      </w:r>
      <w:r w:rsidRPr="003050B6">
        <w:t>83 с.</w:t>
      </w:r>
    </w:p>
    <w:p w:rsidR="00E40811" w:rsidRPr="00A0629D" w:rsidRDefault="00E40811" w:rsidP="007D7A0A">
      <w:pPr>
        <w:numPr>
          <w:ilvl w:val="0"/>
          <w:numId w:val="23"/>
        </w:numPr>
        <w:ind w:left="0" w:firstLine="284"/>
        <w:jc w:val="both"/>
      </w:pPr>
      <w:r w:rsidRPr="00A0629D">
        <w:rPr>
          <w:i/>
        </w:rPr>
        <w:t>Ковалев, В. В.</w:t>
      </w:r>
      <w:r>
        <w:t> Финансовый менеджмент / В. В. Ковалев. — Москва: Проспект, 2010. — 504 с.</w:t>
      </w:r>
    </w:p>
    <w:p w:rsidR="00E40811" w:rsidRPr="003050B6" w:rsidRDefault="00E40811" w:rsidP="007D7A0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</w:pPr>
      <w:r w:rsidRPr="003050B6">
        <w:rPr>
          <w:i/>
        </w:rPr>
        <w:t>Колпина, Л.</w:t>
      </w:r>
      <w:r>
        <w:rPr>
          <w:i/>
        </w:rPr>
        <w:t> </w:t>
      </w:r>
      <w:r w:rsidRPr="003050B6">
        <w:rPr>
          <w:i/>
        </w:rPr>
        <w:t>Г.</w:t>
      </w:r>
      <w:r w:rsidRPr="003050B6">
        <w:t xml:space="preserve"> Финансы предприятий: учебник / Л.</w:t>
      </w:r>
      <w:r>
        <w:rPr>
          <w:i/>
        </w:rPr>
        <w:t> </w:t>
      </w:r>
      <w:r w:rsidRPr="003050B6">
        <w:t>Г. Колпина, Т.</w:t>
      </w:r>
      <w:r>
        <w:rPr>
          <w:i/>
        </w:rPr>
        <w:t> </w:t>
      </w:r>
      <w:r w:rsidRPr="003050B6">
        <w:t>Н. Кондратьева, А.</w:t>
      </w:r>
      <w:r>
        <w:rPr>
          <w:i/>
        </w:rPr>
        <w:t> </w:t>
      </w:r>
      <w:r w:rsidRPr="003050B6">
        <w:t>А. Лапко и др.; под общ. ред. Л.</w:t>
      </w:r>
      <w:r>
        <w:rPr>
          <w:i/>
        </w:rPr>
        <w:t> </w:t>
      </w:r>
      <w:r w:rsidRPr="003050B6">
        <w:t>Г. Колпиной.</w:t>
      </w:r>
      <w:r>
        <w:t> — </w:t>
      </w:r>
      <w:r w:rsidRPr="003050B6">
        <w:t xml:space="preserve">2-е изд., </w:t>
      </w:r>
      <w:proofErr w:type="spellStart"/>
      <w:r w:rsidRPr="003050B6">
        <w:t>дораб</w:t>
      </w:r>
      <w:proofErr w:type="spellEnd"/>
      <w:proofErr w:type="gramStart"/>
      <w:r w:rsidRPr="003050B6">
        <w:t>.</w:t>
      </w:r>
      <w:proofErr w:type="gramEnd"/>
      <w:r w:rsidRPr="003050B6">
        <w:t xml:space="preserve"> и доп.</w:t>
      </w:r>
      <w:r>
        <w:t> — </w:t>
      </w:r>
      <w:r w:rsidRPr="003050B6">
        <w:t xml:space="preserve">Минск.: </w:t>
      </w:r>
      <w:proofErr w:type="spellStart"/>
      <w:r w:rsidRPr="003050B6">
        <w:t>Выш</w:t>
      </w:r>
      <w:proofErr w:type="spellEnd"/>
      <w:r w:rsidRPr="003050B6">
        <w:t xml:space="preserve">. </w:t>
      </w:r>
      <w:proofErr w:type="spellStart"/>
      <w:r w:rsidRPr="003050B6">
        <w:t>шк</w:t>
      </w:r>
      <w:proofErr w:type="spellEnd"/>
      <w:r w:rsidRPr="003050B6">
        <w:t>., 2004. –</w:t>
      </w:r>
      <w:r w:rsidRPr="00FB63CC">
        <w:t xml:space="preserve"> </w:t>
      </w:r>
      <w:r w:rsidRPr="003050B6">
        <w:t>336с.</w:t>
      </w:r>
    </w:p>
    <w:p w:rsidR="00E40811" w:rsidRPr="003050B6" w:rsidRDefault="00E40811" w:rsidP="007D7A0A">
      <w:pPr>
        <w:numPr>
          <w:ilvl w:val="0"/>
          <w:numId w:val="23"/>
        </w:numPr>
        <w:tabs>
          <w:tab w:val="left" w:pos="567"/>
        </w:tabs>
        <w:ind w:left="0" w:firstLine="284"/>
        <w:jc w:val="both"/>
      </w:pPr>
      <w:r w:rsidRPr="003050B6">
        <w:rPr>
          <w:i/>
        </w:rPr>
        <w:t>Колпина, Л.</w:t>
      </w:r>
      <w:r>
        <w:rPr>
          <w:i/>
        </w:rPr>
        <w:t> </w:t>
      </w:r>
      <w:r w:rsidRPr="003050B6">
        <w:rPr>
          <w:i/>
        </w:rPr>
        <w:t>Г</w:t>
      </w:r>
      <w:r w:rsidRPr="003050B6">
        <w:t>. Финансы предприятия: учебник / Л.Г. Колпина, Т.И. Василевская; под ред. Л.Г.</w:t>
      </w:r>
      <w:r>
        <w:t> </w:t>
      </w:r>
      <w:r w:rsidRPr="003050B6">
        <w:t>Колпиной.</w:t>
      </w:r>
      <w:r>
        <w:t> — Минск</w:t>
      </w:r>
      <w:r w:rsidRPr="003050B6">
        <w:t xml:space="preserve">: </w:t>
      </w:r>
      <w:proofErr w:type="spellStart"/>
      <w:r w:rsidRPr="003050B6">
        <w:t>Вышэйшая</w:t>
      </w:r>
      <w:proofErr w:type="spellEnd"/>
      <w:r w:rsidRPr="003050B6">
        <w:t xml:space="preserve"> школа, 2003.</w:t>
      </w:r>
      <w:r>
        <w:t> — </w:t>
      </w:r>
      <w:r w:rsidRPr="003050B6">
        <w:t>298 с.</w:t>
      </w:r>
    </w:p>
    <w:p w:rsidR="00E40811" w:rsidRPr="003050B6" w:rsidRDefault="00E40811" w:rsidP="007D7A0A">
      <w:pPr>
        <w:numPr>
          <w:ilvl w:val="0"/>
          <w:numId w:val="23"/>
        </w:numPr>
        <w:ind w:left="0" w:firstLine="360"/>
        <w:jc w:val="both"/>
      </w:pPr>
      <w:proofErr w:type="spellStart"/>
      <w:r w:rsidRPr="003050B6">
        <w:rPr>
          <w:i/>
        </w:rPr>
        <w:t>Марочкина</w:t>
      </w:r>
      <w:proofErr w:type="spellEnd"/>
      <w:r w:rsidRPr="003050B6">
        <w:rPr>
          <w:i/>
        </w:rPr>
        <w:t>, В.</w:t>
      </w:r>
      <w:r>
        <w:rPr>
          <w:i/>
        </w:rPr>
        <w:t> </w:t>
      </w:r>
      <w:r w:rsidRPr="003050B6">
        <w:rPr>
          <w:i/>
        </w:rPr>
        <w:t>М.</w:t>
      </w:r>
      <w:r w:rsidRPr="003050B6">
        <w:t xml:space="preserve"> Основы финансового менеджмента на предприятии: учеб. пособие для вузов / В.</w:t>
      </w:r>
      <w:r>
        <w:rPr>
          <w:i/>
        </w:rPr>
        <w:t> </w:t>
      </w:r>
      <w:r w:rsidRPr="003050B6">
        <w:t xml:space="preserve">М. </w:t>
      </w:r>
      <w:proofErr w:type="spellStart"/>
      <w:r w:rsidRPr="003050B6">
        <w:t>Марочкина</w:t>
      </w:r>
      <w:proofErr w:type="spellEnd"/>
      <w:r w:rsidRPr="003050B6">
        <w:t>, Л.</w:t>
      </w:r>
      <w:r>
        <w:rPr>
          <w:i/>
        </w:rPr>
        <w:t> </w:t>
      </w:r>
      <w:r w:rsidRPr="003050B6">
        <w:t>Г. Колпина, А.</w:t>
      </w:r>
      <w:r>
        <w:rPr>
          <w:i/>
        </w:rPr>
        <w:t> </w:t>
      </w:r>
      <w:r w:rsidRPr="003050B6">
        <w:t>Г. Титкин; под ред. В.</w:t>
      </w:r>
      <w:r>
        <w:rPr>
          <w:i/>
        </w:rPr>
        <w:t> </w:t>
      </w:r>
      <w:r w:rsidRPr="003050B6">
        <w:t xml:space="preserve">М. </w:t>
      </w:r>
      <w:proofErr w:type="spellStart"/>
      <w:r w:rsidRPr="003050B6">
        <w:t>Марочкиной</w:t>
      </w:r>
      <w:proofErr w:type="spellEnd"/>
      <w:r w:rsidRPr="003050B6">
        <w:t>.</w:t>
      </w:r>
      <w:r>
        <w:t> — </w:t>
      </w:r>
      <w:r w:rsidRPr="003050B6">
        <w:t>Минск: БГЭУ, 2000.</w:t>
      </w:r>
      <w:r>
        <w:t> — </w:t>
      </w:r>
      <w:r w:rsidRPr="003050B6">
        <w:t>113 с.</w:t>
      </w:r>
    </w:p>
    <w:p w:rsidR="00E40811" w:rsidRPr="003050B6" w:rsidRDefault="00E40811" w:rsidP="007D7A0A">
      <w:pPr>
        <w:numPr>
          <w:ilvl w:val="0"/>
          <w:numId w:val="23"/>
        </w:numPr>
        <w:ind w:left="0" w:firstLine="360"/>
        <w:jc w:val="both"/>
      </w:pPr>
      <w:r w:rsidRPr="003050B6">
        <w:rPr>
          <w:i/>
        </w:rPr>
        <w:t>Остапенко, В.</w:t>
      </w:r>
      <w:r>
        <w:rPr>
          <w:i/>
        </w:rPr>
        <w:t> </w:t>
      </w:r>
      <w:r w:rsidRPr="003050B6">
        <w:rPr>
          <w:i/>
        </w:rPr>
        <w:t>В.</w:t>
      </w:r>
      <w:r w:rsidRPr="003050B6">
        <w:t xml:space="preserve"> Финансы предприятий: учеб. пособие / В.В. Остапенко.</w:t>
      </w:r>
      <w:r>
        <w:t> — </w:t>
      </w:r>
      <w:r w:rsidRPr="003050B6">
        <w:t xml:space="preserve">2-е изд., </w:t>
      </w:r>
      <w:proofErr w:type="spellStart"/>
      <w:r w:rsidRPr="003050B6">
        <w:t>испр</w:t>
      </w:r>
      <w:proofErr w:type="spellEnd"/>
      <w:proofErr w:type="gramStart"/>
      <w:r w:rsidRPr="003050B6">
        <w:t>.</w:t>
      </w:r>
      <w:proofErr w:type="gramEnd"/>
      <w:r w:rsidRPr="003050B6">
        <w:t xml:space="preserve"> и доп.</w:t>
      </w:r>
      <w:r>
        <w:t> — </w:t>
      </w:r>
      <w:r w:rsidRPr="003050B6">
        <w:t>М: Омега - Л, 2004.</w:t>
      </w:r>
      <w:r>
        <w:t> — </w:t>
      </w:r>
      <w:r w:rsidRPr="003050B6">
        <w:t>304 с.</w:t>
      </w:r>
    </w:p>
    <w:p w:rsidR="00E40811" w:rsidRPr="003050B6" w:rsidRDefault="00E40811" w:rsidP="007D7A0A">
      <w:pPr>
        <w:numPr>
          <w:ilvl w:val="0"/>
          <w:numId w:val="23"/>
        </w:numPr>
        <w:ind w:left="0" w:firstLine="360"/>
        <w:jc w:val="both"/>
      </w:pPr>
      <w:r w:rsidRPr="003050B6">
        <w:rPr>
          <w:i/>
        </w:rPr>
        <w:t>Панков,</w:t>
      </w:r>
      <w:r w:rsidRPr="003050B6">
        <w:t xml:space="preserve"> Д.</w:t>
      </w:r>
      <w:r>
        <w:rPr>
          <w:i/>
        </w:rPr>
        <w:t> </w:t>
      </w:r>
      <w:r w:rsidRPr="003050B6">
        <w:t>А. Финансовый менеджмент: учеб. пособие / Д.</w:t>
      </w:r>
      <w:r>
        <w:rPr>
          <w:i/>
        </w:rPr>
        <w:t> </w:t>
      </w:r>
      <w:r w:rsidRPr="003050B6">
        <w:t>А. Панков, Л.</w:t>
      </w:r>
      <w:r>
        <w:rPr>
          <w:i/>
        </w:rPr>
        <w:t> </w:t>
      </w:r>
      <w:r w:rsidRPr="003050B6">
        <w:t xml:space="preserve">В. </w:t>
      </w:r>
      <w:proofErr w:type="spellStart"/>
      <w:r w:rsidRPr="003050B6">
        <w:t>Пашковская</w:t>
      </w:r>
      <w:proofErr w:type="spellEnd"/>
      <w:r w:rsidRPr="003050B6">
        <w:t xml:space="preserve"> [и др.]; под ред. Д.</w:t>
      </w:r>
      <w:r>
        <w:rPr>
          <w:i/>
        </w:rPr>
        <w:t> </w:t>
      </w:r>
      <w:r w:rsidRPr="003050B6">
        <w:t>А. Панкова.</w:t>
      </w:r>
      <w:r>
        <w:t> — </w:t>
      </w:r>
      <w:r w:rsidRPr="003050B6">
        <w:t>Минск: БГУ, 2005.</w:t>
      </w:r>
      <w:r>
        <w:t> — </w:t>
      </w:r>
      <w:r w:rsidRPr="003050B6">
        <w:t>392 с.</w:t>
      </w:r>
    </w:p>
    <w:p w:rsidR="00E40811" w:rsidRPr="003050B6" w:rsidRDefault="00E40811" w:rsidP="007D7A0A">
      <w:pPr>
        <w:numPr>
          <w:ilvl w:val="0"/>
          <w:numId w:val="23"/>
        </w:numPr>
        <w:ind w:left="0" w:firstLine="360"/>
        <w:jc w:val="both"/>
      </w:pPr>
      <w:r w:rsidRPr="003050B6">
        <w:rPr>
          <w:i/>
        </w:rPr>
        <w:t>Романовский</w:t>
      </w:r>
      <w:r>
        <w:rPr>
          <w:i/>
        </w:rPr>
        <w:t>,</w:t>
      </w:r>
      <w:r w:rsidRPr="003050B6">
        <w:rPr>
          <w:i/>
        </w:rPr>
        <w:t xml:space="preserve"> М.</w:t>
      </w:r>
      <w:r>
        <w:rPr>
          <w:i/>
        </w:rPr>
        <w:t> </w:t>
      </w:r>
      <w:r w:rsidRPr="003050B6">
        <w:rPr>
          <w:i/>
        </w:rPr>
        <w:t>В.</w:t>
      </w:r>
      <w:r w:rsidRPr="003050B6">
        <w:t xml:space="preserve"> Финансы предприятий: учеб. пособие / М.В. Романовский.</w:t>
      </w:r>
      <w:r>
        <w:t> — </w:t>
      </w:r>
      <w:r w:rsidRPr="003050B6">
        <w:t>СПб, 2000.</w:t>
      </w:r>
      <w:r>
        <w:t> — </w:t>
      </w:r>
      <w:r w:rsidRPr="003050B6">
        <w:t>321 с.</w:t>
      </w:r>
    </w:p>
    <w:p w:rsidR="00E40811" w:rsidRDefault="00E40811" w:rsidP="007D7A0A">
      <w:pPr>
        <w:numPr>
          <w:ilvl w:val="0"/>
          <w:numId w:val="23"/>
        </w:numPr>
        <w:ind w:left="0" w:firstLine="360"/>
        <w:jc w:val="both"/>
      </w:pPr>
      <w:r w:rsidRPr="003050B6">
        <w:rPr>
          <w:i/>
        </w:rPr>
        <w:t>Ткачук, М.</w:t>
      </w:r>
      <w:r>
        <w:rPr>
          <w:i/>
        </w:rPr>
        <w:t> </w:t>
      </w:r>
      <w:r w:rsidRPr="003050B6">
        <w:rPr>
          <w:i/>
        </w:rPr>
        <w:t>И</w:t>
      </w:r>
      <w:r w:rsidRPr="003050B6">
        <w:t>. Основы финансового менеджмента: учеб. пособие / М.</w:t>
      </w:r>
      <w:r>
        <w:rPr>
          <w:i/>
        </w:rPr>
        <w:t> </w:t>
      </w:r>
      <w:r w:rsidRPr="003050B6">
        <w:t>И. Ткачук, Е.</w:t>
      </w:r>
      <w:r>
        <w:rPr>
          <w:i/>
        </w:rPr>
        <w:t> </w:t>
      </w:r>
      <w:r w:rsidRPr="003050B6">
        <w:t>Ф. Киреева.</w:t>
      </w:r>
      <w:r>
        <w:t> — </w:t>
      </w:r>
      <w:r w:rsidRPr="003050B6">
        <w:t xml:space="preserve">Минск: </w:t>
      </w:r>
      <w:proofErr w:type="spellStart"/>
      <w:r w:rsidRPr="003050B6">
        <w:t>Интерпрессервис</w:t>
      </w:r>
      <w:proofErr w:type="spellEnd"/>
      <w:r w:rsidRPr="003050B6">
        <w:t xml:space="preserve">; </w:t>
      </w:r>
      <w:proofErr w:type="spellStart"/>
      <w:r w:rsidRPr="003050B6">
        <w:t>Экоперспектива</w:t>
      </w:r>
      <w:proofErr w:type="spellEnd"/>
      <w:r w:rsidRPr="003050B6">
        <w:t>, 2002.</w:t>
      </w:r>
      <w:r>
        <w:t> — </w:t>
      </w:r>
      <w:r w:rsidRPr="003050B6">
        <w:t>416 с.</w:t>
      </w:r>
    </w:p>
    <w:p w:rsidR="00E40811" w:rsidRPr="003050B6" w:rsidRDefault="00E40811" w:rsidP="00E40811">
      <w:pPr>
        <w:ind w:left="360"/>
        <w:jc w:val="both"/>
      </w:pPr>
    </w:p>
    <w:p w:rsidR="00E40811" w:rsidRPr="0022674C" w:rsidRDefault="00E40811" w:rsidP="00E40811">
      <w:pPr>
        <w:jc w:val="center"/>
      </w:pPr>
      <w:r w:rsidRPr="00FD3C9A">
        <w:rPr>
          <w:b/>
        </w:rPr>
        <w:t>ДОПОЛНИТЕЛЬНАЯ ЛИТЕРАТУРА</w:t>
      </w:r>
    </w:p>
    <w:p w:rsidR="00E40811" w:rsidRPr="00F142BB" w:rsidRDefault="00E40811" w:rsidP="007D7A0A">
      <w:pPr>
        <w:numPr>
          <w:ilvl w:val="0"/>
          <w:numId w:val="10"/>
        </w:numPr>
        <w:ind w:left="0" w:firstLine="284"/>
        <w:jc w:val="both"/>
      </w:pPr>
      <w:r w:rsidRPr="003050B6">
        <w:rPr>
          <w:i/>
        </w:rPr>
        <w:t>Большаков, С.</w:t>
      </w:r>
      <w:r>
        <w:rPr>
          <w:i/>
        </w:rPr>
        <w:t> </w:t>
      </w:r>
      <w:r w:rsidRPr="003050B6">
        <w:rPr>
          <w:i/>
        </w:rPr>
        <w:t>В.</w:t>
      </w:r>
      <w:r w:rsidRPr="00F142BB">
        <w:t xml:space="preserve"> Основы управления финансами: учеб. пособие / С.</w:t>
      </w:r>
      <w:r>
        <w:t> </w:t>
      </w:r>
      <w:r w:rsidRPr="00F142BB">
        <w:t>В. Большаков.</w:t>
      </w:r>
      <w:r>
        <w:t> — </w:t>
      </w:r>
      <w:r w:rsidRPr="00F142BB">
        <w:t>2-е изд.</w:t>
      </w:r>
      <w:r>
        <w:t> — </w:t>
      </w:r>
      <w:r w:rsidRPr="00F142BB">
        <w:t>М.: ИД ФБК-ПРЕСС, 2000.</w:t>
      </w:r>
      <w:r>
        <w:t> — </w:t>
      </w:r>
      <w:r w:rsidRPr="00F142BB">
        <w:t>368 с.</w:t>
      </w:r>
    </w:p>
    <w:p w:rsidR="00E40811" w:rsidRDefault="00E40811" w:rsidP="007D7A0A">
      <w:pPr>
        <w:numPr>
          <w:ilvl w:val="0"/>
          <w:numId w:val="10"/>
        </w:numPr>
        <w:ind w:left="0" w:firstLine="284"/>
        <w:jc w:val="both"/>
        <w:rPr>
          <w:bCs/>
        </w:rPr>
      </w:pPr>
      <w:r w:rsidRPr="003050B6">
        <w:rPr>
          <w:bCs/>
          <w:i/>
        </w:rPr>
        <w:t>Бондарь, Т.</w:t>
      </w:r>
      <w:r>
        <w:rPr>
          <w:i/>
        </w:rPr>
        <w:t> </w:t>
      </w:r>
      <w:r w:rsidRPr="003050B6">
        <w:rPr>
          <w:bCs/>
          <w:i/>
        </w:rPr>
        <w:t>Е</w:t>
      </w:r>
      <w:r w:rsidRPr="003050B6">
        <w:rPr>
          <w:bCs/>
        </w:rPr>
        <w:t>. Финансы предприятий: практикум / Т.</w:t>
      </w:r>
      <w:r>
        <w:rPr>
          <w:i/>
        </w:rPr>
        <w:t> </w:t>
      </w:r>
      <w:r w:rsidRPr="003050B6">
        <w:rPr>
          <w:bCs/>
        </w:rPr>
        <w:t>Е. Бондарь, Т.</w:t>
      </w:r>
      <w:r>
        <w:rPr>
          <w:i/>
        </w:rPr>
        <w:t> </w:t>
      </w:r>
      <w:r w:rsidRPr="003050B6">
        <w:rPr>
          <w:bCs/>
        </w:rPr>
        <w:t>И. Василевская, Л.</w:t>
      </w:r>
      <w:r>
        <w:t> </w:t>
      </w:r>
      <w:r w:rsidRPr="003050B6">
        <w:rPr>
          <w:bCs/>
        </w:rPr>
        <w:t xml:space="preserve">И. </w:t>
      </w:r>
      <w:proofErr w:type="spellStart"/>
      <w:r w:rsidRPr="003050B6">
        <w:rPr>
          <w:bCs/>
        </w:rPr>
        <w:t>Леутина</w:t>
      </w:r>
      <w:proofErr w:type="spellEnd"/>
      <w:r w:rsidRPr="003050B6">
        <w:rPr>
          <w:bCs/>
        </w:rPr>
        <w:t>; под ред. Т.</w:t>
      </w:r>
      <w:r>
        <w:rPr>
          <w:i/>
        </w:rPr>
        <w:t> </w:t>
      </w:r>
      <w:r w:rsidRPr="003050B6">
        <w:rPr>
          <w:bCs/>
        </w:rPr>
        <w:t>Е. Бондарь.</w:t>
      </w:r>
      <w:r>
        <w:rPr>
          <w:bCs/>
        </w:rPr>
        <w:t> — </w:t>
      </w:r>
      <w:r w:rsidRPr="003050B6">
        <w:rPr>
          <w:bCs/>
        </w:rPr>
        <w:t>Минск: БГЭУ, 2006.</w:t>
      </w:r>
      <w:r>
        <w:rPr>
          <w:bCs/>
        </w:rPr>
        <w:t> — </w:t>
      </w:r>
      <w:r w:rsidRPr="003050B6">
        <w:rPr>
          <w:bCs/>
        </w:rPr>
        <w:t>243 с.</w:t>
      </w:r>
    </w:p>
    <w:p w:rsidR="00E40811" w:rsidRDefault="00E40811" w:rsidP="007D7A0A">
      <w:pPr>
        <w:numPr>
          <w:ilvl w:val="0"/>
          <w:numId w:val="10"/>
        </w:numPr>
        <w:ind w:left="0" w:firstLine="284"/>
        <w:jc w:val="both"/>
      </w:pPr>
      <w:r w:rsidRPr="003050B6">
        <w:rPr>
          <w:i/>
        </w:rPr>
        <w:t>Заяц, Н.</w:t>
      </w:r>
      <w:r>
        <w:rPr>
          <w:i/>
        </w:rPr>
        <w:t> </w:t>
      </w:r>
      <w:r w:rsidRPr="003050B6">
        <w:rPr>
          <w:i/>
        </w:rPr>
        <w:t>Е</w:t>
      </w:r>
      <w:r w:rsidRPr="00F142BB">
        <w:t>. Финансы предприятий: учебное пособие / Н.</w:t>
      </w:r>
      <w:r>
        <w:rPr>
          <w:i/>
        </w:rPr>
        <w:t> </w:t>
      </w:r>
      <w:r w:rsidRPr="00F142BB">
        <w:t>Е. Заяц, Т.</w:t>
      </w:r>
      <w:r>
        <w:rPr>
          <w:i/>
        </w:rPr>
        <w:t> </w:t>
      </w:r>
      <w:r w:rsidRPr="00F142BB">
        <w:t>И. Василевская; под ред. Н.</w:t>
      </w:r>
      <w:r>
        <w:rPr>
          <w:i/>
        </w:rPr>
        <w:t> </w:t>
      </w:r>
      <w:r w:rsidRPr="00F142BB">
        <w:t>Е. Заяц.</w:t>
      </w:r>
      <w:r>
        <w:t> — </w:t>
      </w:r>
      <w:r w:rsidRPr="00F142BB">
        <w:t>М</w:t>
      </w:r>
      <w:r>
        <w:t>и</w:t>
      </w:r>
      <w:r w:rsidRPr="00F142BB">
        <w:t>н</w:t>
      </w:r>
      <w:r>
        <w:t>ск</w:t>
      </w:r>
      <w:r w:rsidRPr="00F142BB">
        <w:t xml:space="preserve">.: </w:t>
      </w:r>
      <w:proofErr w:type="spellStart"/>
      <w:r w:rsidRPr="00F142BB">
        <w:t>Вышэйшая</w:t>
      </w:r>
      <w:proofErr w:type="spellEnd"/>
      <w:r w:rsidRPr="00F142BB">
        <w:t xml:space="preserve"> школа, 2006.</w:t>
      </w:r>
      <w:r>
        <w:t> — </w:t>
      </w:r>
      <w:r w:rsidRPr="00F142BB">
        <w:t>528 с.</w:t>
      </w:r>
    </w:p>
    <w:p w:rsidR="00E40811" w:rsidRPr="00F142BB" w:rsidRDefault="00E40811" w:rsidP="007D7A0A">
      <w:pPr>
        <w:numPr>
          <w:ilvl w:val="0"/>
          <w:numId w:val="10"/>
        </w:numPr>
        <w:ind w:left="0" w:firstLine="284"/>
        <w:jc w:val="both"/>
      </w:pPr>
      <w:r w:rsidRPr="003050B6">
        <w:rPr>
          <w:i/>
        </w:rPr>
        <w:t>Ковалев, В.</w:t>
      </w:r>
      <w:r>
        <w:rPr>
          <w:i/>
        </w:rPr>
        <w:t> </w:t>
      </w:r>
      <w:r w:rsidRPr="003050B6">
        <w:rPr>
          <w:i/>
        </w:rPr>
        <w:t>В.</w:t>
      </w:r>
      <w:r w:rsidRPr="00F142BB">
        <w:t xml:space="preserve"> Практикум по финансовому менеджменту. Конспект лекций с </w:t>
      </w:r>
      <w:proofErr w:type="spellStart"/>
      <w:r w:rsidRPr="00F142BB">
        <w:t>задачами.М</w:t>
      </w:r>
      <w:proofErr w:type="spellEnd"/>
      <w:r w:rsidRPr="00F142BB">
        <w:t>.:  / В.В. Ковалев.</w:t>
      </w:r>
      <w:r>
        <w:t> — </w:t>
      </w:r>
      <w:r w:rsidRPr="00F142BB">
        <w:t>М.: Финансы и статистика, 2000.</w:t>
      </w:r>
      <w:r>
        <w:t> — </w:t>
      </w:r>
      <w:r w:rsidRPr="00F142BB">
        <w:t>288 с.</w:t>
      </w:r>
    </w:p>
    <w:p w:rsidR="00E40811" w:rsidRDefault="00E40811" w:rsidP="007D7A0A">
      <w:pPr>
        <w:numPr>
          <w:ilvl w:val="0"/>
          <w:numId w:val="10"/>
        </w:numPr>
        <w:ind w:left="0" w:firstLine="284"/>
        <w:jc w:val="both"/>
      </w:pPr>
      <w:r w:rsidRPr="003050B6">
        <w:t>Колпина, Л.</w:t>
      </w:r>
      <w:r>
        <w:t> </w:t>
      </w:r>
      <w:r w:rsidRPr="003050B6">
        <w:t>Г. Финансы предприятий: практикум в 2 ч. / Л.</w:t>
      </w:r>
      <w:r>
        <w:t> </w:t>
      </w:r>
      <w:r w:rsidRPr="003050B6">
        <w:t>Г. Колпина.</w:t>
      </w:r>
      <w:r>
        <w:t> — Минск</w:t>
      </w:r>
      <w:r w:rsidRPr="003050B6">
        <w:t xml:space="preserve">: </w:t>
      </w:r>
      <w:proofErr w:type="spellStart"/>
      <w:r w:rsidRPr="003050B6">
        <w:t>Вышэйшая</w:t>
      </w:r>
      <w:proofErr w:type="spellEnd"/>
      <w:r w:rsidRPr="003050B6">
        <w:t xml:space="preserve"> школа, 2002.</w:t>
      </w:r>
      <w:r>
        <w:t> — </w:t>
      </w:r>
      <w:r w:rsidRPr="003050B6">
        <w:t>Ч. 1.</w:t>
      </w:r>
      <w:r>
        <w:t> — </w:t>
      </w:r>
      <w:r w:rsidRPr="003050B6">
        <w:t>212 с.</w:t>
      </w:r>
    </w:p>
    <w:p w:rsidR="00E40811" w:rsidRPr="00F142BB" w:rsidRDefault="00E40811" w:rsidP="007D7A0A">
      <w:pPr>
        <w:numPr>
          <w:ilvl w:val="0"/>
          <w:numId w:val="10"/>
        </w:numPr>
        <w:ind w:left="0" w:firstLine="284"/>
        <w:jc w:val="both"/>
      </w:pPr>
      <w:r w:rsidRPr="003050B6">
        <w:rPr>
          <w:i/>
        </w:rPr>
        <w:t>Колпина, Л.</w:t>
      </w:r>
      <w:r>
        <w:t> </w:t>
      </w:r>
      <w:r w:rsidRPr="003050B6">
        <w:rPr>
          <w:i/>
        </w:rPr>
        <w:t>Г.</w:t>
      </w:r>
      <w:r w:rsidRPr="00F142BB">
        <w:t xml:space="preserve"> Финансы предприятия: учебник / Л.Г. Колпина, Т.И. Василевская; под ред. Л.Г.</w:t>
      </w:r>
      <w:r>
        <w:t> </w:t>
      </w:r>
      <w:r w:rsidRPr="00F142BB">
        <w:t>Колпиной.</w:t>
      </w:r>
      <w:r>
        <w:t> — Минск</w:t>
      </w:r>
      <w:r w:rsidRPr="00F142BB">
        <w:t xml:space="preserve">: </w:t>
      </w:r>
      <w:proofErr w:type="spellStart"/>
      <w:r w:rsidRPr="00F142BB">
        <w:t>Вышэйшая</w:t>
      </w:r>
      <w:proofErr w:type="spellEnd"/>
      <w:r w:rsidRPr="00F142BB">
        <w:t xml:space="preserve"> школа, 2003.</w:t>
      </w:r>
      <w:r>
        <w:t> — </w:t>
      </w:r>
      <w:r w:rsidRPr="00F142BB">
        <w:t>298 с.</w:t>
      </w:r>
    </w:p>
    <w:p w:rsidR="00E40811" w:rsidRPr="0022674C" w:rsidRDefault="00E40811" w:rsidP="007D7A0A">
      <w:pPr>
        <w:numPr>
          <w:ilvl w:val="0"/>
          <w:numId w:val="10"/>
        </w:numPr>
        <w:ind w:left="0" w:firstLine="360"/>
        <w:jc w:val="both"/>
      </w:pPr>
      <w:r w:rsidRPr="0022674C">
        <w:rPr>
          <w:i/>
        </w:rPr>
        <w:t>Найденова, Р.И.</w:t>
      </w:r>
      <w:r w:rsidRPr="0022674C">
        <w:t xml:space="preserve"> Финансовый менеджмент / Р.И. Найденова, А.Ф. Виноходова, А.И. Найденов. </w:t>
      </w:r>
      <w:r>
        <w:t>—</w:t>
      </w:r>
      <w:r w:rsidRPr="0022674C">
        <w:t xml:space="preserve"> М.: </w:t>
      </w:r>
      <w:proofErr w:type="spellStart"/>
      <w:r w:rsidRPr="0022674C">
        <w:t>КноРус</w:t>
      </w:r>
      <w:proofErr w:type="spellEnd"/>
      <w:r w:rsidRPr="0022674C">
        <w:t>, 2018. - 320 c.</w:t>
      </w:r>
    </w:p>
    <w:p w:rsidR="00E40811" w:rsidRDefault="00E40811" w:rsidP="007D7A0A">
      <w:pPr>
        <w:numPr>
          <w:ilvl w:val="0"/>
          <w:numId w:val="10"/>
        </w:numPr>
        <w:ind w:left="0" w:firstLine="360"/>
        <w:jc w:val="both"/>
      </w:pPr>
      <w:r w:rsidRPr="0022674C">
        <w:t xml:space="preserve"> </w:t>
      </w:r>
      <w:proofErr w:type="spellStart"/>
      <w:r w:rsidRPr="0022674C">
        <w:rPr>
          <w:i/>
        </w:rPr>
        <w:t>Незамайкин</w:t>
      </w:r>
      <w:proofErr w:type="spellEnd"/>
      <w:r w:rsidRPr="0022674C">
        <w:rPr>
          <w:i/>
        </w:rPr>
        <w:t>, В.Н.</w:t>
      </w:r>
      <w:r w:rsidRPr="0022674C">
        <w:t xml:space="preserve"> Финансовый менеджмент: Учебник для бакалавров / В.Н. </w:t>
      </w:r>
      <w:proofErr w:type="spellStart"/>
      <w:r w:rsidRPr="0022674C">
        <w:t>Незамайкин</w:t>
      </w:r>
      <w:proofErr w:type="spellEnd"/>
      <w:r w:rsidRPr="0022674C">
        <w:t xml:space="preserve">, И.Л. Юрзинова. </w:t>
      </w:r>
      <w:r>
        <w:t>—</w:t>
      </w:r>
      <w:r w:rsidRPr="0022674C">
        <w:t xml:space="preserve"> Люберцы: </w:t>
      </w:r>
      <w:proofErr w:type="spellStart"/>
      <w:r w:rsidRPr="0022674C">
        <w:t>Юрайт</w:t>
      </w:r>
      <w:proofErr w:type="spellEnd"/>
      <w:r w:rsidRPr="0022674C">
        <w:t xml:space="preserve">, 2016. </w:t>
      </w:r>
      <w:r>
        <w:t>—</w:t>
      </w:r>
      <w:r w:rsidRPr="0022674C">
        <w:t xml:space="preserve"> 467 c.</w:t>
      </w:r>
    </w:p>
    <w:p w:rsidR="00E40811" w:rsidRPr="00F142BB" w:rsidRDefault="00E40811" w:rsidP="007D7A0A">
      <w:pPr>
        <w:numPr>
          <w:ilvl w:val="0"/>
          <w:numId w:val="10"/>
        </w:numPr>
        <w:ind w:left="0" w:firstLine="284"/>
        <w:jc w:val="both"/>
      </w:pPr>
      <w:r w:rsidRPr="003050B6">
        <w:rPr>
          <w:i/>
        </w:rPr>
        <w:t>Романовский, В.</w:t>
      </w:r>
      <w:r>
        <w:t> </w:t>
      </w:r>
      <w:r w:rsidRPr="003050B6">
        <w:rPr>
          <w:i/>
        </w:rPr>
        <w:t>М</w:t>
      </w:r>
      <w:r w:rsidRPr="00F142BB">
        <w:t>. Финансы предприятий: учебник / В.</w:t>
      </w:r>
      <w:r>
        <w:t> </w:t>
      </w:r>
      <w:r w:rsidRPr="00F142BB">
        <w:t>М. Романовский.</w:t>
      </w:r>
      <w:r>
        <w:t> — </w:t>
      </w:r>
      <w:r w:rsidRPr="00F142BB">
        <w:t>СПб.: Издательский дом «Бизнес-пресса», 2000.</w:t>
      </w:r>
      <w:r>
        <w:t> — </w:t>
      </w:r>
      <w:r w:rsidRPr="00F142BB">
        <w:t>528 с.</w:t>
      </w:r>
    </w:p>
    <w:p w:rsidR="00E40811" w:rsidRDefault="00E40811" w:rsidP="007D7A0A">
      <w:pPr>
        <w:numPr>
          <w:ilvl w:val="0"/>
          <w:numId w:val="10"/>
        </w:numPr>
        <w:ind w:left="0" w:firstLine="284"/>
        <w:jc w:val="both"/>
      </w:pPr>
      <w:r>
        <w:t xml:space="preserve">Управление финансами. Финансы предприятий / </w:t>
      </w:r>
      <w:r w:rsidRPr="00A0629D">
        <w:t>[</w:t>
      </w:r>
      <w:r>
        <w:t>А. А.  Володин и др.</w:t>
      </w:r>
      <w:r w:rsidRPr="00A0629D">
        <w:t>]</w:t>
      </w:r>
      <w:r>
        <w:t xml:space="preserve">. — 2-е изд. — Москва: Инфра-М, 2012. — 508 с. </w:t>
      </w:r>
    </w:p>
    <w:p w:rsidR="00E40811" w:rsidRDefault="00E40811" w:rsidP="007D7A0A">
      <w:pPr>
        <w:numPr>
          <w:ilvl w:val="0"/>
          <w:numId w:val="10"/>
        </w:numPr>
        <w:ind w:left="0" w:firstLine="284"/>
        <w:jc w:val="both"/>
      </w:pPr>
      <w:r w:rsidRPr="0022674C">
        <w:rPr>
          <w:i/>
        </w:rPr>
        <w:t>Филатова, Т.В.</w:t>
      </w:r>
      <w:r w:rsidRPr="0022674C">
        <w:t xml:space="preserve"> Финансовый менеджмент: Учебное пособие / Т.В. Филатова. </w:t>
      </w:r>
      <w:r>
        <w:t>—</w:t>
      </w:r>
      <w:r w:rsidRPr="0022674C">
        <w:t xml:space="preserve"> М.: Инфра-М, 2015. </w:t>
      </w:r>
      <w:r>
        <w:t>—</w:t>
      </w:r>
      <w:r w:rsidRPr="0022674C">
        <w:t xml:space="preserve"> 186 c.</w:t>
      </w:r>
    </w:p>
    <w:p w:rsidR="00E40811" w:rsidRDefault="00E40811" w:rsidP="007D7A0A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Финансы и кредит/ под </w:t>
      </w:r>
      <w:proofErr w:type="spellStart"/>
      <w:r>
        <w:t>ред</w:t>
      </w:r>
      <w:proofErr w:type="spellEnd"/>
      <w:r>
        <w:t xml:space="preserve"> М.В. Романовского, </w:t>
      </w:r>
      <w:proofErr w:type="spellStart"/>
      <w:r>
        <w:t>Г.Н.Белоглазовой</w:t>
      </w:r>
      <w:proofErr w:type="spellEnd"/>
      <w:r>
        <w:t xml:space="preserve"> 2-е </w:t>
      </w:r>
      <w:proofErr w:type="spellStart"/>
      <w:r>
        <w:t>изд</w:t>
      </w:r>
      <w:proofErr w:type="spellEnd"/>
      <w:r>
        <w:t xml:space="preserve">, </w:t>
      </w:r>
      <w:proofErr w:type="spellStart"/>
      <w:r>
        <w:t>перераб</w:t>
      </w:r>
      <w:proofErr w:type="spellEnd"/>
      <w:r>
        <w:t xml:space="preserve"> и </w:t>
      </w:r>
      <w:proofErr w:type="spellStart"/>
      <w:r>
        <w:t>доп</w:t>
      </w:r>
      <w:proofErr w:type="spellEnd"/>
      <w:r>
        <w:t xml:space="preserve"> – М: издательство </w:t>
      </w:r>
      <w:proofErr w:type="spellStart"/>
      <w:r>
        <w:t>Юрайт</w:t>
      </w:r>
      <w:proofErr w:type="spellEnd"/>
      <w:r>
        <w:t xml:space="preserve">; ИД </w:t>
      </w:r>
      <w:proofErr w:type="spellStart"/>
      <w:r>
        <w:t>Юрайт</w:t>
      </w:r>
      <w:proofErr w:type="spellEnd"/>
      <w:r>
        <w:t xml:space="preserve"> 2012. — 609с.</w:t>
      </w:r>
    </w:p>
    <w:p w:rsidR="00E40811" w:rsidRDefault="00E40811" w:rsidP="007D7A0A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A4346">
        <w:rPr>
          <w:i/>
        </w:rPr>
        <w:t>Фисенко, М.К.</w:t>
      </w:r>
      <w:r>
        <w:t xml:space="preserve"> Финансовая система Беларуси. Учебное пособие / </w:t>
      </w:r>
      <w:proofErr w:type="spellStart"/>
      <w:r>
        <w:t>М.К.Фисенко</w:t>
      </w:r>
      <w:proofErr w:type="spellEnd"/>
      <w:r>
        <w:t xml:space="preserve"> – Минск, Современная школа, 2008. – 218с.</w:t>
      </w:r>
    </w:p>
    <w:p w:rsidR="00E40811" w:rsidRDefault="00E40811" w:rsidP="00E40811">
      <w:pPr>
        <w:ind w:firstLine="284"/>
      </w:pPr>
    </w:p>
    <w:p w:rsidR="00E40811" w:rsidRDefault="00E40811" w:rsidP="00E40811"/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40811" w:rsidRPr="00B7566C" w:rsidTr="00FB4F2C">
        <w:trPr>
          <w:trHeight w:val="1820"/>
        </w:trPr>
        <w:tc>
          <w:tcPr>
            <w:tcW w:w="3508" w:type="dxa"/>
          </w:tcPr>
          <w:p w:rsidR="00E40811" w:rsidRPr="00594811" w:rsidRDefault="00E40811" w:rsidP="00FB4F2C">
            <w:pPr>
              <w:rPr>
                <w:bCs/>
              </w:rPr>
            </w:pPr>
            <w:r>
              <w:rPr>
                <w:b/>
                <w:bCs/>
                <w:iCs/>
              </w:rPr>
              <w:lastRenderedPageBreak/>
              <w:br w:type="page"/>
            </w:r>
            <w:r>
              <w:br w:type="page"/>
            </w:r>
            <w:r w:rsidRPr="00594811">
              <w:rPr>
                <w:bCs/>
              </w:rPr>
              <w:t>УТВЕРЖДАЮ</w:t>
            </w:r>
          </w:p>
          <w:p w:rsidR="00E40811" w:rsidRPr="00594811" w:rsidRDefault="00E40811" w:rsidP="00FB4F2C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E40811" w:rsidRPr="00594811" w:rsidRDefault="00E40811" w:rsidP="00FB4F2C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E40811" w:rsidRPr="00594811" w:rsidRDefault="00E40811" w:rsidP="00FB4F2C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E40811" w:rsidRPr="00F0571E" w:rsidRDefault="00E40811" w:rsidP="00FB4F2C">
            <w:pPr>
              <w:rPr>
                <w:b/>
                <w:bCs/>
                <w:iCs/>
              </w:rPr>
            </w:pPr>
            <w:r w:rsidRPr="00F0571E">
              <w:t>«___» ____________ 20</w:t>
            </w:r>
            <w:r>
              <w:t>20</w:t>
            </w:r>
            <w:r w:rsidRPr="00F0571E">
              <w:t xml:space="preserve"> г.</w:t>
            </w:r>
          </w:p>
        </w:tc>
      </w:tr>
    </w:tbl>
    <w:p w:rsidR="00E40811" w:rsidRPr="00E77E89" w:rsidRDefault="00E40811" w:rsidP="00E4081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E40811" w:rsidRPr="00594811" w:rsidRDefault="00E40811" w:rsidP="00E4081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594811">
        <w:rPr>
          <w:b/>
          <w:bCs/>
          <w:iCs/>
        </w:rPr>
        <w:t>МАТЕРИАЛЫ ДЛЯ ТЕКУЩЕЙ АТТЕСТАЦИИ СЛУШАТЕЛЕЙ</w:t>
      </w:r>
    </w:p>
    <w:p w:rsidR="00E40811" w:rsidRPr="00B45A33" w:rsidRDefault="00E40811" w:rsidP="00E40811">
      <w:pPr>
        <w:pStyle w:val="a3"/>
        <w:jc w:val="center"/>
        <w:rPr>
          <w:b/>
          <w:highlight w:val="yellow"/>
          <w:u w:val="single"/>
        </w:rPr>
      </w:pPr>
      <w:r w:rsidRPr="00B45A33">
        <w:rPr>
          <w:b/>
        </w:rPr>
        <w:t xml:space="preserve">по дисциплине </w:t>
      </w:r>
      <w:r w:rsidRPr="00B45A33">
        <w:rPr>
          <w:b/>
          <w:u w:val="single"/>
        </w:rPr>
        <w:t>«</w:t>
      </w:r>
      <w:r>
        <w:rPr>
          <w:b/>
          <w:u w:val="single"/>
        </w:rPr>
        <w:t>Финансы и финансовый менеджмент</w:t>
      </w:r>
      <w:r w:rsidRPr="00B45A33">
        <w:rPr>
          <w:b/>
          <w:u w:val="single"/>
        </w:rPr>
        <w:t>»</w:t>
      </w:r>
    </w:p>
    <w:p w:rsidR="00E40811" w:rsidRPr="00CD23E6" w:rsidRDefault="00E40811" w:rsidP="00E40811">
      <w:pPr>
        <w:jc w:val="center"/>
        <w:rPr>
          <w:caps/>
        </w:rPr>
      </w:pPr>
      <w:r w:rsidRPr="00CD23E6">
        <w:t>специальности переподготовки</w:t>
      </w:r>
      <w:r w:rsidRPr="00CD23E6">
        <w:rPr>
          <w:lang w:val="be-BY"/>
        </w:rPr>
        <w:t xml:space="preserve"> 1-25 03 75 Бухгалтерский учет и контроль в промышленности</w:t>
      </w:r>
    </w:p>
    <w:p w:rsidR="00E40811" w:rsidRDefault="00E40811" w:rsidP="00E40811">
      <w:pPr>
        <w:pStyle w:val="a3"/>
        <w:spacing w:after="0"/>
        <w:ind w:left="360"/>
        <w:jc w:val="center"/>
        <w:rPr>
          <w:b/>
          <w:color w:val="FF0000"/>
        </w:rPr>
      </w:pPr>
    </w:p>
    <w:p w:rsidR="00E40811" w:rsidRPr="00CD23E6" w:rsidRDefault="00E40811" w:rsidP="00E40811">
      <w:pPr>
        <w:pStyle w:val="a3"/>
        <w:spacing w:after="0"/>
        <w:ind w:left="360"/>
        <w:jc w:val="center"/>
        <w:rPr>
          <w:b/>
        </w:rPr>
      </w:pPr>
      <w:r w:rsidRPr="00CD23E6">
        <w:rPr>
          <w:b/>
        </w:rPr>
        <w:t>Вопросы к экзамену</w:t>
      </w:r>
    </w:p>
    <w:p w:rsidR="00E40811" w:rsidRPr="00585925" w:rsidRDefault="00E40811" w:rsidP="007D7A0A">
      <w:pPr>
        <w:pStyle w:val="a5"/>
        <w:numPr>
          <w:ilvl w:val="0"/>
          <w:numId w:val="22"/>
        </w:numPr>
        <w:tabs>
          <w:tab w:val="left" w:pos="851"/>
        </w:tabs>
        <w:jc w:val="both"/>
      </w:pPr>
      <w:r w:rsidRPr="00585925">
        <w:t>Возникновение финансов. Социально-экономическая сущность финансов. Функции финансов</w:t>
      </w:r>
    </w:p>
    <w:p w:rsidR="00E40811" w:rsidRPr="00585925" w:rsidRDefault="00E40811" w:rsidP="007D7A0A">
      <w:pPr>
        <w:pStyle w:val="a5"/>
        <w:numPr>
          <w:ilvl w:val="0"/>
          <w:numId w:val="22"/>
        </w:numPr>
        <w:shd w:val="clear" w:color="auto" w:fill="FFFFFF"/>
        <w:tabs>
          <w:tab w:val="left" w:pos="851"/>
          <w:tab w:val="left" w:leader="dot" w:pos="5894"/>
        </w:tabs>
        <w:jc w:val="both"/>
        <w:rPr>
          <w:color w:val="000000"/>
          <w:spacing w:val="-2"/>
        </w:rPr>
      </w:pPr>
      <w:r w:rsidRPr="00585925">
        <w:rPr>
          <w:color w:val="000000"/>
          <w:spacing w:val="-2"/>
        </w:rPr>
        <w:t>Финансовые ресурсы и денежные средства</w:t>
      </w:r>
    </w:p>
    <w:p w:rsidR="00E40811" w:rsidRPr="00585925" w:rsidRDefault="00E40811" w:rsidP="007D7A0A">
      <w:pPr>
        <w:pStyle w:val="a5"/>
        <w:numPr>
          <w:ilvl w:val="0"/>
          <w:numId w:val="22"/>
        </w:numPr>
        <w:shd w:val="clear" w:color="auto" w:fill="FFFFFF"/>
        <w:tabs>
          <w:tab w:val="left" w:pos="851"/>
          <w:tab w:val="left" w:leader="dot" w:pos="5894"/>
        </w:tabs>
        <w:jc w:val="both"/>
        <w:rPr>
          <w:color w:val="000000"/>
          <w:spacing w:val="-2"/>
        </w:rPr>
      </w:pPr>
      <w:r w:rsidRPr="00585925">
        <w:rPr>
          <w:color w:val="000000"/>
          <w:spacing w:val="-2"/>
        </w:rPr>
        <w:t>Сферы и звенья финансовой системы Республики Беларусь их краткая характеристика</w:t>
      </w:r>
    </w:p>
    <w:p w:rsidR="00E40811" w:rsidRPr="00585925" w:rsidRDefault="00E40811" w:rsidP="007D7A0A">
      <w:pPr>
        <w:pStyle w:val="a5"/>
        <w:numPr>
          <w:ilvl w:val="0"/>
          <w:numId w:val="22"/>
        </w:numPr>
        <w:shd w:val="clear" w:color="auto" w:fill="FFFFFF"/>
        <w:tabs>
          <w:tab w:val="left" w:pos="851"/>
          <w:tab w:val="left" w:leader="dot" w:pos="5894"/>
        </w:tabs>
        <w:jc w:val="both"/>
        <w:rPr>
          <w:rStyle w:val="FontStyle58"/>
          <w:b w:val="0"/>
        </w:rPr>
      </w:pPr>
      <w:r w:rsidRPr="00585925">
        <w:rPr>
          <w:color w:val="000000"/>
          <w:spacing w:val="-2"/>
        </w:rPr>
        <w:t xml:space="preserve">Управление государственными финансами. </w:t>
      </w:r>
      <w:r w:rsidRPr="00585925">
        <w:rPr>
          <w:rStyle w:val="FontStyle58"/>
          <w:b w:val="0"/>
        </w:rPr>
        <w:t>Финансовая политика</w:t>
      </w:r>
    </w:p>
    <w:p w:rsidR="00E40811" w:rsidRPr="00585925" w:rsidRDefault="00E40811" w:rsidP="007D7A0A">
      <w:pPr>
        <w:pStyle w:val="Style4"/>
        <w:widowControl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Style w:val="FontStyle58"/>
          <w:b w:val="0"/>
        </w:rPr>
      </w:pPr>
      <w:r w:rsidRPr="00585925">
        <w:rPr>
          <w:rStyle w:val="FontStyle58"/>
          <w:b w:val="0"/>
        </w:rPr>
        <w:t xml:space="preserve">Экономическое содержание, функции и принципы </w:t>
      </w:r>
      <w:r w:rsidRPr="00585925">
        <w:t>организации</w:t>
      </w:r>
      <w:r w:rsidRPr="00585925">
        <w:rPr>
          <w:rStyle w:val="FontStyle58"/>
          <w:b w:val="0"/>
        </w:rPr>
        <w:t xml:space="preserve"> финансов организации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Сущность финансовых ресурсов организации и их классификация, источники формирования и направления использования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Капитал организации: его понятие, состав и цена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Формирование и использование собственного капитала организации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Активы и пассивы организации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Характеристика заемного капитала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3B62D5">
        <w:t>Долгосрочные активы, их классификация</w:t>
      </w:r>
      <w:r w:rsidRPr="00585925">
        <w:t xml:space="preserve"> и источники их финансирования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Балансы основных средств, показатели движения и состояния, эффективности использования основных средств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Амортизация и способы ее начисления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 xml:space="preserve">Сущность и структура краткосрочных активов. Источники </w:t>
      </w:r>
      <w:r>
        <w:t xml:space="preserve">их </w:t>
      </w:r>
      <w:r w:rsidRPr="00585925">
        <w:t xml:space="preserve">формирования и пополнения </w:t>
      </w:r>
    </w:p>
    <w:p w:rsidR="00E40811" w:rsidRPr="003B62D5" w:rsidRDefault="00E40811" w:rsidP="007D7A0A">
      <w:pPr>
        <w:numPr>
          <w:ilvl w:val="0"/>
          <w:numId w:val="22"/>
        </w:numPr>
        <w:jc w:val="both"/>
      </w:pPr>
      <w:r w:rsidRPr="003B62D5">
        <w:t xml:space="preserve">Определение плановой потребности в краткосрочных активах. </w:t>
      </w:r>
    </w:p>
    <w:p w:rsidR="00E40811" w:rsidRPr="003B62D5" w:rsidRDefault="00E40811" w:rsidP="007D7A0A">
      <w:pPr>
        <w:numPr>
          <w:ilvl w:val="0"/>
          <w:numId w:val="22"/>
        </w:numPr>
        <w:jc w:val="both"/>
      </w:pPr>
      <w:r w:rsidRPr="003B62D5">
        <w:t>Показатели эффективности использования краткосрочных активов</w:t>
      </w:r>
    </w:p>
    <w:p w:rsidR="00E40811" w:rsidRPr="003B62D5" w:rsidRDefault="00E40811" w:rsidP="007D7A0A">
      <w:pPr>
        <w:numPr>
          <w:ilvl w:val="0"/>
          <w:numId w:val="22"/>
        </w:numPr>
        <w:jc w:val="both"/>
      </w:pPr>
      <w:r w:rsidRPr="003B62D5">
        <w:t>Характеристика денежных расходов организации и источников их финансирования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3B62D5">
        <w:t>Содержание затрат на производство и реализацию продукции (работ</w:t>
      </w:r>
      <w:r w:rsidRPr="00585925">
        <w:t>, услуг) и их классификация и планирование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Сущность и структура денежных поступлений организации. Доходы от прочей деятельности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Выручка от реализации продукции, работ и услуг: ее планирование и использование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Понятие финансовых результатов и их виды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Управление финансовыми результатами организации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Показатели рентабельности организации и способы их расчета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Планирование и распределение прибыли организации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Сущность финансового планирования и его организация на предприятии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Формы финансовых планов организации и методы их разработки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Сущность, значение и функции финансового менеджмента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Принципы финансового менеджмента. Информационная база финансового менеджмента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Финансовая отчетность, ее цели и основные формы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 xml:space="preserve">Сущность и стоимость денег в управлении финансовой деятельности 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lastRenderedPageBreak/>
        <w:t>Сущность финансовых рисков, их виды и оценка, способы снижения риска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Формирование первоначального капитала, источники финансирования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Объем текущего капитала, источники финансирования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Оценка стоимости капитала организации. Оптимизация структуры капитала организации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Понятие процесса размещения и использования капитала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Перспективное планирование на предприятии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Финансовые расчеты в составе бизнес-плана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Характеристика потоков денежных средств и их классификация</w:t>
      </w:r>
    </w:p>
    <w:p w:rsidR="00E40811" w:rsidRPr="00585925" w:rsidRDefault="00E40811" w:rsidP="007D7A0A">
      <w:pPr>
        <w:numPr>
          <w:ilvl w:val="0"/>
          <w:numId w:val="22"/>
        </w:numPr>
      </w:pPr>
      <w:r w:rsidRPr="00585925">
        <w:t>Показатели, характеризующие структуру капитала предприятия.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585925">
        <w:t>Понятие финансового состояния предприятия. Информационная база, используемая для оценки финансового состояния предприятия</w:t>
      </w:r>
    </w:p>
    <w:p w:rsidR="00E40811" w:rsidRPr="003B62D5" w:rsidRDefault="00E40811" w:rsidP="007D7A0A">
      <w:pPr>
        <w:numPr>
          <w:ilvl w:val="0"/>
          <w:numId w:val="22"/>
        </w:numPr>
      </w:pPr>
      <w:r w:rsidRPr="003B62D5">
        <w:t>Методы расчета показателей, характеризующих финансовое состояние организации</w:t>
      </w:r>
    </w:p>
    <w:p w:rsidR="00E40811" w:rsidRPr="003B62D5" w:rsidRDefault="00E40811" w:rsidP="007D7A0A">
      <w:pPr>
        <w:numPr>
          <w:ilvl w:val="0"/>
          <w:numId w:val="22"/>
        </w:numPr>
        <w:jc w:val="both"/>
      </w:pPr>
      <w:r w:rsidRPr="003B62D5">
        <w:t xml:space="preserve">Понятие инвестиций, виды инвестиций. </w:t>
      </w:r>
    </w:p>
    <w:p w:rsidR="00E40811" w:rsidRPr="00585925" w:rsidRDefault="00E40811" w:rsidP="007D7A0A">
      <w:pPr>
        <w:numPr>
          <w:ilvl w:val="0"/>
          <w:numId w:val="22"/>
        </w:numPr>
        <w:jc w:val="both"/>
      </w:pPr>
      <w:r w:rsidRPr="003B62D5">
        <w:t>Методы оценки эффективности</w:t>
      </w:r>
      <w:r w:rsidRPr="00585925">
        <w:t xml:space="preserve"> инвестиционных проектов</w:t>
      </w:r>
    </w:p>
    <w:p w:rsidR="00E40811" w:rsidRPr="00326BB2" w:rsidRDefault="00E40811" w:rsidP="00E40811">
      <w:pPr>
        <w:ind w:left="720"/>
      </w:pPr>
    </w:p>
    <w:p w:rsidR="00E40811" w:rsidRPr="00680D9B" w:rsidRDefault="00E40811" w:rsidP="00E40811">
      <w:pPr>
        <w:pStyle w:val="a3"/>
        <w:spacing w:line="259" w:lineRule="auto"/>
        <w:rPr>
          <w:u w:val="single"/>
        </w:rPr>
      </w:pPr>
      <w:r w:rsidRPr="00680D9B">
        <w:t>Рассмотрен</w:t>
      </w:r>
      <w:r>
        <w:t>ы</w:t>
      </w:r>
      <w:r w:rsidRPr="00680D9B">
        <w:t xml:space="preserve"> и рекомендован</w:t>
      </w:r>
      <w:r>
        <w:t>ы</w:t>
      </w:r>
      <w:r w:rsidRPr="00680D9B">
        <w:t xml:space="preserve"> к утверждению кафедрой </w:t>
      </w:r>
      <w:r w:rsidRPr="00680D9B">
        <w:rPr>
          <w:u w:val="single"/>
        </w:rPr>
        <w:t xml:space="preserve">теоретической и прикладной экономики </w:t>
      </w:r>
    </w:p>
    <w:p w:rsidR="00E40811" w:rsidRPr="00680D9B" w:rsidRDefault="00E40811" w:rsidP="00E40811">
      <w:pPr>
        <w:pStyle w:val="a3"/>
        <w:spacing w:line="259" w:lineRule="auto"/>
        <w:rPr>
          <w:sz w:val="20"/>
          <w:szCs w:val="20"/>
        </w:rPr>
      </w:pPr>
      <w:r w:rsidRPr="00680D9B">
        <w:rPr>
          <w:sz w:val="20"/>
          <w:szCs w:val="20"/>
        </w:rPr>
        <w:t>(название кафедры)</w:t>
      </w:r>
    </w:p>
    <w:p w:rsidR="00E40811" w:rsidRDefault="00E40811" w:rsidP="00E40811">
      <w:pPr>
        <w:pStyle w:val="a3"/>
        <w:spacing w:line="256" w:lineRule="auto"/>
      </w:pPr>
      <w:r w:rsidRPr="00186865">
        <w:t xml:space="preserve">Протокол № </w:t>
      </w:r>
      <w:r>
        <w:t xml:space="preserve">27 </w:t>
      </w:r>
      <w:r w:rsidRPr="00916CCD">
        <w:t>от «31»</w:t>
      </w:r>
      <w:r w:rsidRPr="00186865">
        <w:t xml:space="preserve"> августа 20</w:t>
      </w:r>
      <w:r>
        <w:t>20</w:t>
      </w:r>
      <w:r w:rsidRPr="00186865">
        <w:t xml:space="preserve"> г.</w:t>
      </w:r>
      <w:r>
        <w:t xml:space="preserve"> </w:t>
      </w: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tbl>
      <w:tblPr>
        <w:tblStyle w:val="af1"/>
        <w:tblW w:w="329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E40811" w:rsidTr="007D7A0A">
        <w:trPr>
          <w:trHeight w:val="1678"/>
        </w:trPr>
        <w:tc>
          <w:tcPr>
            <w:tcW w:w="3294" w:type="dxa"/>
          </w:tcPr>
          <w:p w:rsidR="00E40811" w:rsidRPr="00594811" w:rsidRDefault="00E40811" w:rsidP="00FB4F2C">
            <w:pPr>
              <w:rPr>
                <w:bCs/>
              </w:rPr>
            </w:pPr>
            <w:r w:rsidRPr="00594811">
              <w:rPr>
                <w:bCs/>
              </w:rPr>
              <w:lastRenderedPageBreak/>
              <w:t>УТВЕРЖДАЮ</w:t>
            </w:r>
          </w:p>
          <w:p w:rsidR="00E40811" w:rsidRPr="00594811" w:rsidRDefault="00E40811" w:rsidP="00FB4F2C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E40811" w:rsidRPr="00594811" w:rsidRDefault="00E40811" w:rsidP="00FB4F2C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E40811" w:rsidRPr="00594811" w:rsidRDefault="00E40811" w:rsidP="00FB4F2C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E40811" w:rsidRPr="00F0571E" w:rsidRDefault="00E40811" w:rsidP="00FB4F2C">
            <w:pPr>
              <w:pStyle w:val="a3"/>
              <w:spacing w:after="0"/>
            </w:pPr>
            <w:r w:rsidRPr="00F0571E">
              <w:t>«___» ____________ 20</w:t>
            </w:r>
            <w:r>
              <w:t>20</w:t>
            </w:r>
            <w:r w:rsidRPr="00F0571E">
              <w:t xml:space="preserve"> г.</w:t>
            </w:r>
          </w:p>
        </w:tc>
      </w:tr>
    </w:tbl>
    <w:p w:rsidR="00E40811" w:rsidRDefault="00E40811" w:rsidP="00E40811">
      <w:pPr>
        <w:jc w:val="center"/>
      </w:pPr>
    </w:p>
    <w:p w:rsidR="00E40811" w:rsidRDefault="00E40811" w:rsidP="00E4081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E40811" w:rsidRPr="00550948" w:rsidRDefault="00E40811" w:rsidP="00E40811">
      <w:pPr>
        <w:pStyle w:val="a3"/>
        <w:spacing w:after="0"/>
        <w:ind w:left="360"/>
        <w:jc w:val="center"/>
        <w:rPr>
          <w:b/>
          <w:color w:val="FF0000"/>
        </w:rPr>
      </w:pPr>
      <w:r>
        <w:rPr>
          <w:b/>
          <w:bCs/>
          <w:iCs/>
        </w:rPr>
        <w:t xml:space="preserve">(для занятия в оффлайн режиме) </w:t>
      </w:r>
    </w:p>
    <w:p w:rsidR="00E40811" w:rsidRDefault="00E40811" w:rsidP="00E40811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E40811" w:rsidRDefault="00E40811" w:rsidP="00E40811">
      <w:pPr>
        <w:pStyle w:val="a3"/>
        <w:jc w:val="center"/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  <w:u w:val="single"/>
        </w:rPr>
        <w:t>«ФИНАНСЫ И ФИНАНСОВЫЙ МЕНЕДЖМЕНТ»</w:t>
      </w:r>
    </w:p>
    <w:p w:rsidR="00E40811" w:rsidRPr="00550948" w:rsidRDefault="00E40811" w:rsidP="00E40811">
      <w:pPr>
        <w:pStyle w:val="a3"/>
        <w:jc w:val="center"/>
        <w:rPr>
          <w:caps/>
        </w:rPr>
      </w:pPr>
      <w:r w:rsidRPr="00550948">
        <w:t>специальности переподготовки</w:t>
      </w:r>
      <w:r w:rsidRPr="00550948">
        <w:rPr>
          <w:lang w:val="be-BY"/>
        </w:rPr>
        <w:t xml:space="preserve"> 1-25 03 75 Бухгалтерский учет и контроль в промышленности</w:t>
      </w:r>
    </w:p>
    <w:p w:rsidR="00E40811" w:rsidRDefault="00E40811" w:rsidP="00E40811">
      <w:pPr>
        <w:pStyle w:val="a3"/>
        <w:spacing w:after="0"/>
        <w:ind w:left="360"/>
        <w:jc w:val="center"/>
        <w:rPr>
          <w:b/>
          <w:bCs/>
          <w:iCs/>
        </w:rPr>
      </w:pPr>
    </w:p>
    <w:p w:rsidR="00E40811" w:rsidRDefault="00E40811" w:rsidP="00E40811">
      <w:pPr>
        <w:widowControl w:val="0"/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По данным бухгалтерского баланса:</w:t>
      </w:r>
    </w:p>
    <w:p w:rsidR="00E40811" w:rsidRDefault="00E40811" w:rsidP="007D7A0A">
      <w:pPr>
        <w:pStyle w:val="a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e-IL"/>
        </w:rPr>
      </w:pPr>
      <w:r>
        <w:rPr>
          <w:lang w:bidi="he-IL"/>
        </w:rPr>
        <w:t>дайте оценку финансового состояния организации на начало и конец отчетного периода с помощью системы показателей;</w:t>
      </w:r>
    </w:p>
    <w:p w:rsidR="00E40811" w:rsidRDefault="00E40811" w:rsidP="007D7A0A">
      <w:pPr>
        <w:pStyle w:val="a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e-IL"/>
        </w:rPr>
      </w:pPr>
      <w:r>
        <w:rPr>
          <w:lang w:bidi="he-IL"/>
        </w:rPr>
        <w:t>рассчитайте величину чистых активов.</w:t>
      </w:r>
    </w:p>
    <w:p w:rsidR="00E40811" w:rsidRDefault="00E40811" w:rsidP="00E40811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lang w:bidi="he-IL"/>
        </w:rPr>
      </w:pPr>
    </w:p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1635"/>
        <w:gridCol w:w="895"/>
        <w:gridCol w:w="1415"/>
        <w:gridCol w:w="1175"/>
        <w:gridCol w:w="782"/>
        <w:gridCol w:w="2139"/>
        <w:gridCol w:w="2308"/>
      </w:tblGrid>
      <w:tr w:rsidR="00E40811" w:rsidRPr="008D1235" w:rsidTr="00FB4F2C">
        <w:trPr>
          <w:trHeight w:val="80"/>
        </w:trPr>
        <w:tc>
          <w:tcPr>
            <w:tcW w:w="1635" w:type="dxa"/>
            <w:shd w:val="clear" w:color="auto" w:fill="FFFFFF"/>
            <w:noWrap/>
            <w:vAlign w:val="center"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4447" w:type="dxa"/>
            <w:gridSpan w:val="2"/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Приложение 1</w:t>
            </w:r>
          </w:p>
        </w:tc>
      </w:tr>
      <w:tr w:rsidR="00E40811" w:rsidRPr="008D1235" w:rsidTr="00FB4F2C">
        <w:trPr>
          <w:trHeight w:val="225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4447" w:type="dxa"/>
            <w:gridSpan w:val="2"/>
            <w:shd w:val="clear" w:color="auto" w:fill="FFFFFF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к постановлению Министерства финансов </w:t>
            </w:r>
            <w:r w:rsidRPr="008D1235">
              <w:rPr>
                <w:sz w:val="16"/>
                <w:szCs w:val="16"/>
                <w:lang w:bidi="he-IL"/>
              </w:rPr>
              <w:br/>
              <w:t xml:space="preserve">Республики Беларусь </w:t>
            </w:r>
          </w:p>
        </w:tc>
      </w:tr>
      <w:tr w:rsidR="00E40811" w:rsidRPr="008D1235" w:rsidTr="00FB4F2C">
        <w:trPr>
          <w:trHeight w:val="225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4447" w:type="dxa"/>
            <w:gridSpan w:val="2"/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    31.10.2011 № 111</w:t>
            </w:r>
          </w:p>
        </w:tc>
      </w:tr>
      <w:tr w:rsidR="00E40811" w:rsidRPr="008D1235" w:rsidTr="00FB4F2C">
        <w:trPr>
          <w:trHeight w:val="255"/>
        </w:trPr>
        <w:tc>
          <w:tcPr>
            <w:tcW w:w="10349" w:type="dxa"/>
            <w:gridSpan w:val="7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БУХГАЛТЕРСКИЙ БАЛАНС</w:t>
            </w:r>
          </w:p>
        </w:tc>
      </w:tr>
      <w:tr w:rsidR="00E40811" w:rsidRPr="008D1235" w:rsidTr="00FB4F2C">
        <w:trPr>
          <w:trHeight w:val="252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ind w:firstLineChars="300" w:firstLine="482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1 января 20</w:t>
            </w:r>
            <w:r>
              <w:rPr>
                <w:b/>
                <w:sz w:val="16"/>
                <w:szCs w:val="16"/>
                <w:lang w:bidi="he-IL"/>
              </w:rPr>
              <w:t>__</w:t>
            </w:r>
            <w:r w:rsidRPr="008D1235">
              <w:rPr>
                <w:b/>
                <w:sz w:val="16"/>
                <w:szCs w:val="16"/>
                <w:lang w:bidi="he-IL"/>
              </w:rPr>
              <w:t xml:space="preserve"> года</w:t>
            </w:r>
          </w:p>
        </w:tc>
        <w:tc>
          <w:tcPr>
            <w:tcW w:w="2308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39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308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Организация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Учетный номер плательщика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Вид экономической деятельности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Организационно-правовая форма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Орган управления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Единица измерения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Адрес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Дата утверждения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Дата отправки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1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Дата принятия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58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8D1235" w:rsidTr="00FB4F2C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1235">
              <w:rPr>
                <w:b/>
                <w:sz w:val="16"/>
                <w:szCs w:val="16"/>
              </w:rPr>
              <w:t xml:space="preserve">На </w:t>
            </w:r>
            <w:r w:rsidRPr="008D1235">
              <w:rPr>
                <w:b/>
                <w:sz w:val="16"/>
                <w:szCs w:val="16"/>
                <w:lang w:val="en-US"/>
              </w:rPr>
              <w:t>31.12.20</w:t>
            </w:r>
            <w:r>
              <w:rPr>
                <w:b/>
                <w:sz w:val="16"/>
                <w:szCs w:val="16"/>
              </w:rPr>
              <w:t>__</w:t>
            </w:r>
            <w:r w:rsidRPr="008D1235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3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1235">
              <w:rPr>
                <w:b/>
                <w:sz w:val="16"/>
                <w:szCs w:val="16"/>
              </w:rPr>
              <w:t xml:space="preserve">На </w:t>
            </w:r>
            <w:r w:rsidRPr="008D1235">
              <w:rPr>
                <w:b/>
                <w:sz w:val="16"/>
                <w:szCs w:val="16"/>
                <w:lang w:val="en-US"/>
              </w:rPr>
              <w:t>31.</w:t>
            </w:r>
            <w:r w:rsidRPr="008D1235">
              <w:rPr>
                <w:b/>
                <w:sz w:val="16"/>
                <w:szCs w:val="16"/>
              </w:rPr>
              <w:t>12</w:t>
            </w:r>
            <w:r w:rsidRPr="008D1235">
              <w:rPr>
                <w:b/>
                <w:sz w:val="16"/>
                <w:szCs w:val="16"/>
                <w:lang w:val="en-US"/>
              </w:rPr>
              <w:t>.20</w:t>
            </w:r>
            <w:r>
              <w:rPr>
                <w:b/>
                <w:sz w:val="16"/>
                <w:szCs w:val="16"/>
              </w:rPr>
              <w:t>__</w:t>
            </w:r>
            <w:r w:rsidRPr="008D1235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E40811" w:rsidRPr="008D1235" w:rsidTr="00FB4F2C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4</w:t>
            </w:r>
          </w:p>
        </w:tc>
      </w:tr>
      <w:tr w:rsidR="00E40811" w:rsidRPr="008D1235" w:rsidTr="00FB4F2C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3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8D1235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1" w:name="f1r110"/>
            <w:bookmarkEnd w:id="1"/>
            <w:r w:rsidRPr="00E14084">
              <w:rPr>
                <w:b/>
                <w:sz w:val="22"/>
                <w:szCs w:val="22"/>
                <w:lang w:bidi="he-IL"/>
              </w:rPr>
              <w:t>326 530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330 232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" w:name="f1r120"/>
            <w:bookmarkEnd w:id="2"/>
            <w:r w:rsidRPr="00E14084">
              <w:rPr>
                <w:b/>
                <w:sz w:val="22"/>
                <w:szCs w:val="22"/>
                <w:lang w:bidi="he-IL"/>
              </w:rPr>
              <w:t>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21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" w:name="f1r130"/>
            <w:bookmarkEnd w:id="3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200" w:firstLine="44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" w:name="f1r131"/>
            <w:bookmarkEnd w:id="4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200" w:firstLine="44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" w:name="f1r132"/>
            <w:bookmarkEnd w:id="5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200" w:firstLine="44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6" w:name="f1r133"/>
            <w:bookmarkEnd w:id="6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7" w:name="f1r140"/>
            <w:bookmarkEnd w:id="7"/>
            <w:r w:rsidRPr="00E14084">
              <w:rPr>
                <w:b/>
                <w:sz w:val="22"/>
                <w:szCs w:val="22"/>
                <w:lang w:bidi="he-IL"/>
              </w:rPr>
              <w:t>14 068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14 512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8" w:name="f1r150"/>
            <w:bookmarkEnd w:id="8"/>
            <w:r w:rsidRPr="00E14084">
              <w:rPr>
                <w:b/>
                <w:sz w:val="22"/>
                <w:szCs w:val="22"/>
                <w:lang w:bidi="he-IL"/>
              </w:rPr>
              <w:t>888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888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9" w:name="f1r160"/>
            <w:bookmarkEnd w:id="9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10" w:name="f1r170"/>
            <w:bookmarkEnd w:id="10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11" w:name="f1r180"/>
            <w:bookmarkEnd w:id="11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lastRenderedPageBreak/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bookmarkStart w:id="12" w:name="f1r190"/>
            <w:bookmarkEnd w:id="12"/>
            <w:r w:rsidRPr="00E14084">
              <w:rPr>
                <w:b/>
                <w:bCs/>
                <w:sz w:val="22"/>
                <w:szCs w:val="22"/>
                <w:lang w:bidi="he-IL"/>
              </w:rPr>
              <w:t>341 507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345 653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Запасы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13" w:name="f1r210"/>
            <w:bookmarkEnd w:id="13"/>
            <w:r w:rsidRPr="00E14084">
              <w:rPr>
                <w:b/>
                <w:sz w:val="22"/>
                <w:szCs w:val="22"/>
                <w:lang w:bidi="he-IL"/>
              </w:rPr>
              <w:t>121 309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121 936</w:t>
            </w:r>
          </w:p>
        </w:tc>
      </w:tr>
      <w:tr w:rsidR="00E40811" w:rsidRPr="00E14084" w:rsidTr="00FB4F2C">
        <w:trPr>
          <w:trHeight w:val="255"/>
        </w:trPr>
        <w:tc>
          <w:tcPr>
            <w:tcW w:w="5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В том числе:  материалы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he-I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68"/>
        </w:trPr>
        <w:tc>
          <w:tcPr>
            <w:tcW w:w="5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4" w:name="f1r211"/>
            <w:bookmarkEnd w:id="14"/>
            <w:r w:rsidRPr="00E14084">
              <w:rPr>
                <w:b/>
                <w:sz w:val="22"/>
                <w:szCs w:val="22"/>
              </w:rPr>
              <w:t>17 255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18 025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5" w:name="f1r212"/>
            <w:bookmarkEnd w:id="15"/>
            <w:r w:rsidRPr="00E14084">
              <w:rPr>
                <w:b/>
                <w:sz w:val="22"/>
                <w:szCs w:val="22"/>
              </w:rPr>
              <w:t>55 351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61 673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6" w:name="f1r213"/>
            <w:bookmarkEnd w:id="16"/>
            <w:r w:rsidRPr="00E14084">
              <w:rPr>
                <w:b/>
                <w:sz w:val="22"/>
                <w:szCs w:val="22"/>
              </w:rPr>
              <w:t>17 468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19 405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7" w:name="f1r214"/>
            <w:bookmarkEnd w:id="17"/>
            <w:r w:rsidRPr="00E14084">
              <w:rPr>
                <w:b/>
                <w:sz w:val="22"/>
                <w:szCs w:val="22"/>
              </w:rPr>
              <w:t>31 235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22 833</w:t>
            </w:r>
          </w:p>
        </w:tc>
      </w:tr>
      <w:tr w:rsidR="00E40811" w:rsidRPr="00E14084" w:rsidTr="00FB4F2C">
        <w:trPr>
          <w:trHeight w:val="16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8" w:name="f1r215"/>
            <w:bookmarkEnd w:id="18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20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9" w:name="f1r216"/>
            <w:bookmarkEnd w:id="19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166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0" w:name="f1r220"/>
            <w:bookmarkEnd w:id="20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1" w:name="f1r230"/>
            <w:bookmarkEnd w:id="21"/>
            <w:r w:rsidRPr="00E14084">
              <w:rPr>
                <w:b/>
                <w:sz w:val="22"/>
                <w:szCs w:val="22"/>
                <w:lang w:bidi="he-IL"/>
              </w:rPr>
              <w:t>3 429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2 432</w:t>
            </w:r>
          </w:p>
        </w:tc>
      </w:tr>
      <w:tr w:rsidR="00E40811" w:rsidRPr="00E14084" w:rsidTr="00FB4F2C">
        <w:trPr>
          <w:trHeight w:val="372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2" w:name="f1r240"/>
            <w:bookmarkEnd w:id="22"/>
            <w:r w:rsidRPr="00E14084">
              <w:rPr>
                <w:b/>
                <w:sz w:val="22"/>
                <w:szCs w:val="22"/>
                <w:lang w:bidi="he-IL"/>
              </w:rPr>
              <w:t>6 105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3 477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3" w:name="f1r250"/>
            <w:bookmarkEnd w:id="23"/>
            <w:r w:rsidRPr="00E14084">
              <w:rPr>
                <w:b/>
                <w:sz w:val="22"/>
                <w:szCs w:val="22"/>
                <w:lang w:bidi="he-IL"/>
              </w:rPr>
              <w:t>8 250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3 956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4" w:name="f1r260"/>
            <w:bookmarkEnd w:id="24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5" w:name="f1r270"/>
            <w:bookmarkEnd w:id="25"/>
            <w:r w:rsidRPr="00E14084">
              <w:rPr>
                <w:b/>
                <w:sz w:val="22"/>
                <w:szCs w:val="22"/>
                <w:lang w:bidi="he-IL"/>
              </w:rPr>
              <w:t>870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6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6" w:name="f1r280"/>
            <w:bookmarkEnd w:id="26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bookmarkStart w:id="27" w:name="f1r290"/>
            <w:bookmarkEnd w:id="27"/>
            <w:r w:rsidRPr="00E14084">
              <w:rPr>
                <w:b/>
                <w:bCs/>
                <w:sz w:val="22"/>
                <w:szCs w:val="22"/>
                <w:lang w:bidi="he-IL"/>
              </w:rPr>
              <w:t>139 963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131 807</w:t>
            </w:r>
          </w:p>
        </w:tc>
      </w:tr>
      <w:tr w:rsidR="00E40811" w:rsidRPr="00E14084" w:rsidTr="00FB4F2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bookmarkStart w:id="28" w:name="f1r300"/>
            <w:bookmarkEnd w:id="28"/>
            <w:r w:rsidRPr="00E14084">
              <w:rPr>
                <w:b/>
                <w:bCs/>
                <w:sz w:val="22"/>
                <w:szCs w:val="22"/>
                <w:lang w:bidi="he-IL"/>
              </w:rPr>
              <w:t>481 470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477 460</w:t>
            </w:r>
          </w:p>
        </w:tc>
      </w:tr>
    </w:tbl>
    <w:p w:rsidR="00E40811" w:rsidRPr="00E14084" w:rsidRDefault="00E40811" w:rsidP="00E40811">
      <w:pPr>
        <w:widowControl w:val="0"/>
        <w:autoSpaceDE w:val="0"/>
        <w:autoSpaceDN w:val="0"/>
        <w:adjustRightInd w:val="0"/>
        <w:rPr>
          <w:sz w:val="22"/>
          <w:szCs w:val="22"/>
          <w:lang w:bidi="he-IL"/>
        </w:rPr>
      </w:pPr>
    </w:p>
    <w:tbl>
      <w:tblPr>
        <w:tblW w:w="10330" w:type="dxa"/>
        <w:tblInd w:w="-441" w:type="dxa"/>
        <w:tblLook w:val="04A0" w:firstRow="1" w:lastRow="0" w:firstColumn="1" w:lastColumn="0" w:noHBand="0" w:noVBand="1"/>
      </w:tblPr>
      <w:tblGrid>
        <w:gridCol w:w="5224"/>
        <w:gridCol w:w="908"/>
        <w:gridCol w:w="2165"/>
        <w:gridCol w:w="2033"/>
      </w:tblGrid>
      <w:tr w:rsidR="00E40811" w:rsidRPr="00E14084" w:rsidTr="00FB4F2C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left="132" w:hanging="132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br w:type="page"/>
            </w:r>
            <w:r w:rsidRPr="00E14084">
              <w:rPr>
                <w:b/>
                <w:bCs/>
                <w:sz w:val="22"/>
                <w:szCs w:val="22"/>
                <w:lang w:bidi="he-IL"/>
              </w:rPr>
              <w:t>Собственный капитал и обязательства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4084">
              <w:rPr>
                <w:b/>
                <w:sz w:val="22"/>
                <w:szCs w:val="22"/>
              </w:rPr>
              <w:t xml:space="preserve">На </w:t>
            </w:r>
            <w:r w:rsidRPr="00E14084">
              <w:rPr>
                <w:b/>
                <w:sz w:val="22"/>
                <w:szCs w:val="22"/>
                <w:lang w:val="en-US"/>
              </w:rPr>
              <w:t>31.12.20</w:t>
            </w:r>
            <w:r w:rsidRPr="00E14084">
              <w:rPr>
                <w:b/>
                <w:sz w:val="22"/>
                <w:szCs w:val="22"/>
              </w:rPr>
              <w:t>__ года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4084">
              <w:rPr>
                <w:b/>
                <w:sz w:val="22"/>
                <w:szCs w:val="22"/>
              </w:rPr>
              <w:t xml:space="preserve">На </w:t>
            </w:r>
            <w:r w:rsidRPr="00E14084">
              <w:rPr>
                <w:b/>
                <w:sz w:val="22"/>
                <w:szCs w:val="22"/>
                <w:lang w:val="en-US"/>
              </w:rPr>
              <w:t>31.</w:t>
            </w:r>
            <w:r w:rsidRPr="00E14084">
              <w:rPr>
                <w:b/>
                <w:sz w:val="22"/>
                <w:szCs w:val="22"/>
              </w:rPr>
              <w:t>12</w:t>
            </w:r>
            <w:r w:rsidRPr="00E14084">
              <w:rPr>
                <w:b/>
                <w:sz w:val="22"/>
                <w:szCs w:val="22"/>
                <w:lang w:val="en-US"/>
              </w:rPr>
              <w:t>.20</w:t>
            </w:r>
            <w:r w:rsidRPr="00E14084">
              <w:rPr>
                <w:b/>
                <w:sz w:val="22"/>
                <w:szCs w:val="22"/>
              </w:rPr>
              <w:t>__ года</w:t>
            </w:r>
          </w:p>
        </w:tc>
      </w:tr>
      <w:tr w:rsidR="00E40811" w:rsidRPr="00E14084" w:rsidTr="00FB4F2C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4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III. СОБСТВЕННЫЙ КАПИТАЛ</w:t>
            </w:r>
          </w:p>
        </w:tc>
        <w:tc>
          <w:tcPr>
            <w:tcW w:w="9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20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 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Уставный капитал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29" w:name="f1r410"/>
            <w:bookmarkEnd w:id="29"/>
            <w:r w:rsidRPr="00E14084">
              <w:rPr>
                <w:b/>
                <w:sz w:val="22"/>
                <w:szCs w:val="22"/>
                <w:lang w:bidi="he-IL"/>
              </w:rPr>
              <w:t>297 365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90 235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Неоплаченная часть уставного капитала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0" w:name="f1r420"/>
            <w:bookmarkEnd w:id="30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bidi="he-IL"/>
              </w:rPr>
            </w:pPr>
          </w:p>
        </w:tc>
      </w:tr>
      <w:tr w:rsidR="00E40811" w:rsidRPr="00E14084" w:rsidTr="00FB4F2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Собственные акции (доли в уставном капитале)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bidi="he-IL"/>
              </w:rPr>
            </w:pPr>
            <w:bookmarkStart w:id="31" w:name="f1r430"/>
            <w:bookmarkEnd w:id="31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Резервный капитал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2" w:name="f1r440"/>
            <w:bookmarkEnd w:id="32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Добавочный капитал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3" w:name="f1r450"/>
            <w:bookmarkEnd w:id="33"/>
            <w:r w:rsidRPr="00E14084">
              <w:rPr>
                <w:b/>
                <w:sz w:val="22"/>
                <w:szCs w:val="22"/>
                <w:lang w:bidi="he-IL"/>
              </w:rPr>
              <w:t>50 261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259 583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 xml:space="preserve">Нераспределенная прибыль (непокрытый убыток)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4" w:name="f1r460"/>
            <w:bookmarkEnd w:id="34"/>
            <w:r w:rsidRPr="00E14084">
              <w:rPr>
                <w:b/>
                <w:sz w:val="22"/>
                <w:szCs w:val="22"/>
                <w:lang w:bidi="he-IL"/>
              </w:rPr>
              <w:t>56 385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47 251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 xml:space="preserve">Чистая прибыль (убыток) отчетного периода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5" w:name="f1r470"/>
            <w:bookmarkEnd w:id="35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Целевое финансирование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6" w:name="f1r480"/>
            <w:bookmarkEnd w:id="36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ИТОГО по разделу III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7" w:name="f1r490"/>
            <w:bookmarkEnd w:id="37"/>
            <w:r w:rsidRPr="00E14084">
              <w:rPr>
                <w:b/>
                <w:sz w:val="22"/>
                <w:szCs w:val="22"/>
                <w:lang w:bidi="he-IL"/>
              </w:rPr>
              <w:t>404 011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397 069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IV. ДОЛГОСРОЧНЫЕ ОБЯЗАТЕЛЬСТВА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 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Долгосрочные кредиты и займы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510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8" w:name="f1r510"/>
            <w:bookmarkEnd w:id="38"/>
            <w:r w:rsidRPr="00E14084">
              <w:rPr>
                <w:b/>
                <w:sz w:val="22"/>
                <w:szCs w:val="22"/>
                <w:lang w:bidi="he-IL"/>
              </w:rPr>
              <w:t>12 571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20 635</w:t>
            </w:r>
          </w:p>
        </w:tc>
      </w:tr>
      <w:tr w:rsidR="00E40811" w:rsidRPr="00E14084" w:rsidTr="00FB4F2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Долгосрочные обязательства по лизинговым платежам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39" w:name="f1r520"/>
            <w:bookmarkEnd w:id="39"/>
            <w:r w:rsidRPr="00E14084">
              <w:rPr>
                <w:b/>
                <w:sz w:val="22"/>
                <w:szCs w:val="22"/>
                <w:lang w:bidi="he-IL"/>
              </w:rPr>
              <w:t>27 892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23 047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Отложенные налоговые обязательства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0" w:name="f1r530"/>
            <w:bookmarkEnd w:id="40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Доходы будущих периодов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1" w:name="f1r540"/>
            <w:bookmarkEnd w:id="41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Резервы предстоящих платежей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2" w:name="f1r550"/>
            <w:bookmarkEnd w:id="42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Прочие долгосрочные обязательства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3" w:name="f1r560"/>
            <w:bookmarkEnd w:id="43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7D7A0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ИТОГО по разделу IV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bookmarkStart w:id="44" w:name="f1r590"/>
            <w:bookmarkEnd w:id="44"/>
            <w:r w:rsidRPr="00E14084">
              <w:rPr>
                <w:b/>
                <w:bCs/>
                <w:sz w:val="22"/>
                <w:szCs w:val="22"/>
                <w:lang w:bidi="he-IL"/>
              </w:rPr>
              <w:t>40 463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43 682</w:t>
            </w:r>
          </w:p>
        </w:tc>
      </w:tr>
      <w:tr w:rsidR="00E40811" w:rsidRPr="00E14084" w:rsidTr="007D7A0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V. КРАТКОСРОЧНЫЕ ОБЯЗАТЕЛЬСТВА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 </w:t>
            </w:r>
          </w:p>
        </w:tc>
      </w:tr>
      <w:tr w:rsidR="00E40811" w:rsidRPr="00E14084" w:rsidTr="007D7A0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bookmarkStart w:id="45" w:name="_GoBack"/>
            <w:r w:rsidRPr="00E14084">
              <w:rPr>
                <w:sz w:val="22"/>
                <w:szCs w:val="22"/>
                <w:lang w:bidi="he-IL"/>
              </w:rPr>
              <w:lastRenderedPageBreak/>
              <w:t>Краткосрочные кредиты и займы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6" w:name="f1r610"/>
            <w:bookmarkEnd w:id="46"/>
            <w:r w:rsidRPr="00E14084">
              <w:rPr>
                <w:b/>
                <w:sz w:val="22"/>
                <w:szCs w:val="22"/>
                <w:lang w:bidi="he-IL"/>
              </w:rPr>
              <w:t>8 818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4 754</w:t>
            </w:r>
          </w:p>
        </w:tc>
      </w:tr>
      <w:tr w:rsidR="00E40811" w:rsidRPr="00E14084" w:rsidTr="007D7A0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Краткосрочная часть долгосрочных обязательств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7" w:name="f1r620"/>
            <w:bookmarkEnd w:id="47"/>
            <w:r w:rsidRPr="00E14084">
              <w:rPr>
                <w:b/>
                <w:sz w:val="22"/>
                <w:szCs w:val="22"/>
                <w:lang w:bidi="he-IL"/>
              </w:rPr>
              <w:t>6 137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5 680</w:t>
            </w:r>
          </w:p>
        </w:tc>
      </w:tr>
      <w:bookmarkEnd w:id="45"/>
      <w:tr w:rsidR="00E40811" w:rsidRPr="00E14084" w:rsidTr="007D7A0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Краткосрочная кредиторская задолженность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8" w:name="f1r630"/>
            <w:bookmarkEnd w:id="48"/>
            <w:r w:rsidRPr="00E14084">
              <w:rPr>
                <w:b/>
                <w:sz w:val="22"/>
                <w:szCs w:val="22"/>
                <w:lang w:bidi="he-IL"/>
              </w:rPr>
              <w:t>20 026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23 950</w:t>
            </w:r>
          </w:p>
        </w:tc>
      </w:tr>
      <w:tr w:rsidR="00E40811" w:rsidRPr="00E14084" w:rsidTr="00FB4F2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bidi="he-IL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49" w:name="f1r631"/>
            <w:bookmarkEnd w:id="49"/>
            <w:r w:rsidRPr="00E14084">
              <w:rPr>
                <w:b/>
                <w:sz w:val="22"/>
                <w:szCs w:val="22"/>
                <w:lang w:bidi="he-IL"/>
              </w:rPr>
              <w:t>16 346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20 134</w:t>
            </w:r>
          </w:p>
        </w:tc>
      </w:tr>
      <w:tr w:rsidR="00E40811" w:rsidRPr="00E14084" w:rsidTr="00FB4F2C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поставщикам, подрядчикам, исполнителям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по авансам полученным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0" w:name="f1r632"/>
            <w:bookmarkEnd w:id="50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по налогам и сборам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1" w:name="f1r633"/>
            <w:bookmarkEnd w:id="51"/>
            <w:r w:rsidRPr="00E14084">
              <w:rPr>
                <w:b/>
                <w:sz w:val="22"/>
                <w:szCs w:val="22"/>
                <w:lang w:bidi="he-IL"/>
              </w:rPr>
              <w:t>474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378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 xml:space="preserve">по социальному страхованию и обеспечению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2" w:name="f1r634"/>
            <w:bookmarkEnd w:id="52"/>
            <w:r w:rsidRPr="00E14084">
              <w:rPr>
                <w:b/>
                <w:sz w:val="22"/>
                <w:szCs w:val="22"/>
                <w:lang w:bidi="he-IL"/>
              </w:rPr>
              <w:t>556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651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3" w:name="f1r635"/>
            <w:bookmarkEnd w:id="53"/>
            <w:r w:rsidRPr="00E14084">
              <w:rPr>
                <w:b/>
                <w:sz w:val="22"/>
                <w:szCs w:val="22"/>
                <w:lang w:bidi="he-IL"/>
              </w:rPr>
              <w:t>2 650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2 787</w:t>
            </w:r>
          </w:p>
        </w:tc>
      </w:tr>
      <w:tr w:rsidR="00E40811" w:rsidRPr="00E14084" w:rsidTr="00FB4F2C">
        <w:trPr>
          <w:trHeight w:val="231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 xml:space="preserve">по лизинговым платежам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4" w:name="f1r636"/>
            <w:bookmarkEnd w:id="54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собственнику имущества (учредителям, участникам)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5" w:name="f1r637"/>
            <w:bookmarkEnd w:id="55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22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прочим кредиторам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6" w:name="f1r638"/>
            <w:bookmarkEnd w:id="56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272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Обязательства, предназначенные для реализации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7" w:name="f1r640"/>
            <w:bookmarkEnd w:id="57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Доходы будущих периодов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8" w:name="f1r650"/>
            <w:bookmarkEnd w:id="58"/>
            <w:r w:rsidRPr="00E14084">
              <w:rPr>
                <w:b/>
                <w:sz w:val="22"/>
                <w:szCs w:val="22"/>
                <w:lang w:bidi="he-IL"/>
              </w:rPr>
              <w:t>2 015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r w:rsidRPr="00E14084">
              <w:rPr>
                <w:b/>
                <w:sz w:val="22"/>
                <w:szCs w:val="22"/>
                <w:lang w:bidi="he-IL"/>
              </w:rPr>
              <w:t>2 325</w:t>
            </w:r>
          </w:p>
        </w:tc>
      </w:tr>
      <w:tr w:rsidR="00E40811" w:rsidRPr="00E14084" w:rsidTr="00FB4F2C">
        <w:trPr>
          <w:trHeight w:val="182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Резервы предстоящих платежей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59" w:name="f1r660"/>
            <w:bookmarkEnd w:id="59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12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Прочие краткосрочные обязательства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e-IL"/>
              </w:rPr>
            </w:pPr>
            <w:r w:rsidRPr="00E14084">
              <w:rPr>
                <w:sz w:val="22"/>
                <w:szCs w:val="22"/>
                <w:lang w:bidi="he-IL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  <w:bookmarkStart w:id="60" w:name="f1r670"/>
            <w:bookmarkEnd w:id="60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ИТОГО по разделу 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bookmarkStart w:id="61" w:name="f1r690"/>
            <w:bookmarkEnd w:id="61"/>
            <w:r w:rsidRPr="00E14084">
              <w:rPr>
                <w:b/>
                <w:bCs/>
                <w:sz w:val="22"/>
                <w:szCs w:val="22"/>
                <w:lang w:bidi="he-IL"/>
              </w:rPr>
              <w:t>36 996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36 709</w:t>
            </w:r>
          </w:p>
        </w:tc>
      </w:tr>
      <w:tr w:rsidR="00E40811" w:rsidRPr="00E14084" w:rsidTr="00FB4F2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БАЛАНС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FB4F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bookmarkStart w:id="62" w:name="f1r700"/>
            <w:bookmarkEnd w:id="62"/>
            <w:r w:rsidRPr="00E14084">
              <w:rPr>
                <w:b/>
                <w:bCs/>
                <w:sz w:val="22"/>
                <w:szCs w:val="22"/>
                <w:lang w:bidi="he-IL"/>
              </w:rPr>
              <w:t>481 470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811" w:rsidRPr="00E14084" w:rsidRDefault="00E40811" w:rsidP="007D7A0A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he-IL"/>
              </w:rPr>
            </w:pPr>
            <w:r w:rsidRPr="00E14084">
              <w:rPr>
                <w:b/>
                <w:bCs/>
                <w:sz w:val="22"/>
                <w:szCs w:val="22"/>
                <w:lang w:bidi="he-IL"/>
              </w:rPr>
              <w:t>460</w:t>
            </w:r>
          </w:p>
        </w:tc>
      </w:tr>
    </w:tbl>
    <w:p w:rsidR="00E40811" w:rsidRDefault="00E40811" w:rsidP="00E40811">
      <w:pPr>
        <w:tabs>
          <w:tab w:val="left" w:pos="360"/>
        </w:tabs>
        <w:ind w:firstLine="540"/>
        <w:jc w:val="both"/>
        <w:rPr>
          <w:i/>
          <w:sz w:val="22"/>
          <w:szCs w:val="22"/>
        </w:rPr>
      </w:pPr>
    </w:p>
    <w:p w:rsidR="00E40811" w:rsidRDefault="00E40811" w:rsidP="00E40811">
      <w:pPr>
        <w:spacing w:after="120"/>
        <w:rPr>
          <w:b/>
        </w:rPr>
      </w:pPr>
    </w:p>
    <w:p w:rsidR="00E40811" w:rsidRDefault="00E40811" w:rsidP="00E40811">
      <w:pPr>
        <w:spacing w:after="120"/>
      </w:pPr>
      <w:r w:rsidRPr="006806D2">
        <w:rPr>
          <w:b/>
        </w:rPr>
        <w:t>Задача 2.</w:t>
      </w:r>
      <w:r>
        <w:t xml:space="preserve"> Составить годовой финансовый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6242"/>
        <w:gridCol w:w="2379"/>
      </w:tblGrid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№ п/п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Операции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Сумма, у.е.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Прибыль от реализации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200,0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Доходы от прочих операций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214,0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Расходы по прочим операциям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38,4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Амортизационные отчисления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38,0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Долгосрочный кредит на капитальные вложения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6,4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ind w:left="-23" w:firstLine="23"/>
              <w:jc w:val="both"/>
              <w:rPr>
                <w:lang w:eastAsia="en-US"/>
              </w:rPr>
            </w:pPr>
            <w:r w:rsidRPr="00E14084">
              <w:t>Объем капитальных вложений на реконструкцию основного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42,6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Прирост оборотный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7,8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Прирост устойчивых пассивов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3,0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Ссуды на пополнение оборотных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2,6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Прочие доходы и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1,2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Отчисления в резервные фонды, образуемые в соответствии с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11,5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Погашение долгосрочных ссуд и процентов по ним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5,0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Погашение ссуд на пополнение оборотных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Образование резервных фондов по решению предприятия:</w:t>
            </w:r>
          </w:p>
          <w:p w:rsidR="00E40811" w:rsidRPr="00E14084" w:rsidRDefault="00E40811" w:rsidP="00FB4F2C">
            <w:r w:rsidRPr="00E14084">
              <w:t>Резерва по сомнительным долгам;</w:t>
            </w:r>
          </w:p>
          <w:p w:rsidR="00E40811" w:rsidRPr="00E14084" w:rsidRDefault="00E40811" w:rsidP="00FB4F2C">
            <w:r w:rsidRPr="00E14084">
              <w:t>Резерва предстоящих расходов и платежей;</w:t>
            </w:r>
          </w:p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Резерва под обесценение вложение в ценные бумаги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</w:p>
          <w:p w:rsidR="00E40811" w:rsidRPr="00E14084" w:rsidRDefault="00E40811" w:rsidP="00FB4F2C">
            <w:pPr>
              <w:jc w:val="center"/>
            </w:pPr>
            <w:r w:rsidRPr="00E14084">
              <w:t>0,6</w:t>
            </w:r>
          </w:p>
          <w:p w:rsidR="00E40811" w:rsidRPr="00E14084" w:rsidRDefault="00E40811" w:rsidP="00FB4F2C">
            <w:pPr>
              <w:jc w:val="center"/>
            </w:pPr>
            <w:r w:rsidRPr="00E14084">
              <w:t>0,4</w:t>
            </w:r>
          </w:p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Выплата дивидендов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11,0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Содержание объектов непроизводственной сферы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11,4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Отчисления на благотворительные цели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1,5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lastRenderedPageBreak/>
              <w:t>18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Вознаграждения по итогам года, материальная помощь, надбавки к пенсиям, пособия и расходы на материальное стимулирование и социальную поддержку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6,8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19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Прочие расходы и отчисления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1,4</w:t>
            </w:r>
          </w:p>
        </w:tc>
      </w:tr>
      <w:tr w:rsidR="00E40811" w:rsidRPr="00FF3799" w:rsidTr="00FB4F2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20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lang w:eastAsia="en-US"/>
              </w:rPr>
            </w:pPr>
            <w:r w:rsidRPr="00E14084">
              <w:t>Налог на прибыль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jc w:val="center"/>
              <w:rPr>
                <w:lang w:eastAsia="en-US"/>
              </w:rPr>
            </w:pPr>
            <w:r w:rsidRPr="00E14084">
              <w:t>24,6</w:t>
            </w:r>
          </w:p>
        </w:tc>
      </w:tr>
    </w:tbl>
    <w:p w:rsidR="00E40811" w:rsidRDefault="00E40811" w:rsidP="00E40811">
      <w:pPr>
        <w:jc w:val="center"/>
        <w:rPr>
          <w:b/>
          <w:sz w:val="22"/>
          <w:szCs w:val="22"/>
        </w:rPr>
      </w:pPr>
    </w:p>
    <w:p w:rsidR="00E40811" w:rsidRDefault="00E40811" w:rsidP="00E408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ГОДОВОЙ ФИНАНСОВЫЙ ПЛАН</w:t>
      </w:r>
    </w:p>
    <w:p w:rsidR="00E40811" w:rsidRPr="007D1801" w:rsidRDefault="00E40811" w:rsidP="00E40811">
      <w:pPr>
        <w:jc w:val="center"/>
        <w:rPr>
          <w:b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4111"/>
        <w:gridCol w:w="992"/>
      </w:tblGrid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Сумма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Сумма</w:t>
            </w: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b/>
                <w:sz w:val="22"/>
                <w:szCs w:val="22"/>
                <w:lang w:eastAsia="en-US"/>
              </w:rPr>
            </w:pPr>
            <w:r w:rsidRPr="00E14084">
              <w:rPr>
                <w:b/>
                <w:sz w:val="22"/>
                <w:szCs w:val="22"/>
              </w:rPr>
              <w:t>Раздел 1. Доходы и поступления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b/>
                <w:sz w:val="22"/>
                <w:szCs w:val="22"/>
                <w:lang w:eastAsia="en-US"/>
              </w:rPr>
            </w:pPr>
            <w:r w:rsidRPr="00E14084">
              <w:rPr>
                <w:b/>
                <w:sz w:val="22"/>
                <w:szCs w:val="22"/>
              </w:rPr>
              <w:t>Раздел 1.Расходы и отчисления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Прибыль, всего:</w:t>
            </w:r>
          </w:p>
          <w:p w:rsidR="00E40811" w:rsidRPr="00E14084" w:rsidRDefault="00E40811" w:rsidP="007D7A0A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от реализации продукции</w:t>
            </w:r>
          </w:p>
          <w:p w:rsidR="00E40811" w:rsidRPr="00E14084" w:rsidRDefault="00E40811" w:rsidP="007D7A0A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от прочей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Отчисления и 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Долгосрочные инвестиции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Долгосрочные кредиты и займы на кап. вложения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Ссуды на пополнения оборотных средств (более 1-го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Погашение долгосрочных ссуд и процентов по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Поступления из инновационных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Расходы на пополнение (прирост) оборотных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Безвозмездная финансовая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Погашение ссуд на пополнение оборотных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Прирост устойчивых пассивов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Образование резервных фондов по решению предприятия:</w:t>
            </w:r>
          </w:p>
          <w:p w:rsidR="00E40811" w:rsidRPr="00E14084" w:rsidRDefault="00E40811" w:rsidP="007D7A0A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резервы предстоящих расходов и платежей</w:t>
            </w:r>
          </w:p>
          <w:p w:rsidR="00E40811" w:rsidRPr="00E14084" w:rsidRDefault="00E40811" w:rsidP="007D7A0A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резерва по сомнительным долгам</w:t>
            </w:r>
          </w:p>
          <w:p w:rsidR="00E40811" w:rsidRPr="00E14084" w:rsidRDefault="00E40811" w:rsidP="007D7A0A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резерва под обесценение вложений в ценные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Прочие доходы и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Содержание объектов непроизводственной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Выплата дивидендов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Отчисления на благотворительные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Расходы на материальное стимулирование и социальную поддержку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7D7A0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 xml:space="preserve">Прочие расходы и отчисления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Итого доходов и поступлений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Итого расходы и отчисления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11" w:rsidRPr="00E14084" w:rsidRDefault="00E40811" w:rsidP="00FB4F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4084">
              <w:rPr>
                <w:b/>
                <w:sz w:val="22"/>
                <w:szCs w:val="22"/>
              </w:rPr>
              <w:t>Раздел 3. Взаимоотношения с бюджетом</w:t>
            </w: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Ассигнования из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Платежи в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1.Целевое финансирование и поступление из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7D7A0A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E14084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pStyle w:val="a5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b/>
                <w:sz w:val="22"/>
                <w:szCs w:val="22"/>
                <w:lang w:eastAsia="en-US"/>
              </w:rPr>
            </w:pPr>
            <w:r w:rsidRPr="00E14084">
              <w:rPr>
                <w:b/>
                <w:sz w:val="22"/>
                <w:szCs w:val="22"/>
              </w:rPr>
              <w:t>Итого ассигнований из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b/>
                <w:sz w:val="22"/>
                <w:szCs w:val="22"/>
                <w:lang w:eastAsia="en-US"/>
              </w:rPr>
            </w:pPr>
            <w:r w:rsidRPr="00E14084">
              <w:rPr>
                <w:b/>
                <w:sz w:val="22"/>
                <w:szCs w:val="22"/>
              </w:rPr>
              <w:t>Итого платежей в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Превышение ассигнований из бюджета над платежами в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 xml:space="preserve">Превышение платежей в бюджет над ассигнованиями из бюджета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Всего доходов, поступление средств и ассигнований из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sz w:val="22"/>
                <w:szCs w:val="22"/>
              </w:rPr>
              <w:t>Всего ходов, поступление средств и ассигнований из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</w:tr>
      <w:tr w:rsidR="00E40811" w:rsidRPr="00CF75F4" w:rsidTr="007D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11" w:rsidRPr="00E14084" w:rsidRDefault="00E40811" w:rsidP="00FB4F2C">
            <w:pPr>
              <w:rPr>
                <w:b/>
                <w:sz w:val="22"/>
                <w:szCs w:val="22"/>
                <w:lang w:eastAsia="en-US"/>
              </w:rPr>
            </w:pPr>
            <w:r w:rsidRPr="00E1408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11" w:rsidRPr="00E14084" w:rsidRDefault="00E40811" w:rsidP="00FB4F2C">
            <w:pPr>
              <w:rPr>
                <w:sz w:val="22"/>
                <w:szCs w:val="22"/>
                <w:lang w:eastAsia="en-US"/>
              </w:rPr>
            </w:pPr>
            <w:r w:rsidRPr="00E14084">
              <w:rPr>
                <w:b/>
                <w:sz w:val="22"/>
                <w:szCs w:val="22"/>
              </w:rPr>
              <w:t>Итого</w:t>
            </w:r>
          </w:p>
        </w:tc>
      </w:tr>
    </w:tbl>
    <w:p w:rsidR="00E40811" w:rsidRPr="00680D9B" w:rsidRDefault="00E40811" w:rsidP="00E40811">
      <w:pPr>
        <w:pStyle w:val="a3"/>
        <w:spacing w:after="0"/>
        <w:rPr>
          <w:u w:val="single"/>
        </w:rPr>
      </w:pPr>
      <w:r w:rsidRPr="00680D9B">
        <w:t>Рассмотрен</w:t>
      </w:r>
      <w:r>
        <w:t>ы</w:t>
      </w:r>
      <w:r w:rsidRPr="00680D9B">
        <w:t xml:space="preserve"> и рекомендован</w:t>
      </w:r>
      <w:r>
        <w:t>ы</w:t>
      </w:r>
      <w:r w:rsidRPr="00680D9B">
        <w:t xml:space="preserve"> к утверждению кафедрой </w:t>
      </w:r>
      <w:r w:rsidRPr="00680D9B">
        <w:rPr>
          <w:u w:val="single"/>
        </w:rPr>
        <w:t xml:space="preserve">теоретической и прикладной экономики </w:t>
      </w:r>
    </w:p>
    <w:p w:rsidR="00E40811" w:rsidRPr="00680D9B" w:rsidRDefault="00E40811" w:rsidP="00E40811">
      <w:pPr>
        <w:pStyle w:val="a3"/>
        <w:spacing w:after="0"/>
        <w:rPr>
          <w:sz w:val="20"/>
          <w:szCs w:val="20"/>
        </w:rPr>
      </w:pPr>
      <w:r w:rsidRPr="00680D9B">
        <w:rPr>
          <w:sz w:val="20"/>
          <w:szCs w:val="20"/>
        </w:rPr>
        <w:t>(название кафедры)</w:t>
      </w:r>
    </w:p>
    <w:p w:rsidR="00846C5C" w:rsidRDefault="00E40811" w:rsidP="00E40811">
      <w:pPr>
        <w:pStyle w:val="a3"/>
        <w:spacing w:line="256" w:lineRule="auto"/>
      </w:pPr>
      <w:r w:rsidRPr="00186865">
        <w:t xml:space="preserve">Протокол № </w:t>
      </w:r>
      <w:r>
        <w:t xml:space="preserve">27 </w:t>
      </w:r>
      <w:r w:rsidRPr="00916CCD">
        <w:t>от «31»</w:t>
      </w:r>
      <w:r w:rsidRPr="00186865">
        <w:t xml:space="preserve"> августа 20</w:t>
      </w:r>
      <w:r>
        <w:t>20</w:t>
      </w:r>
      <w:r w:rsidRPr="00186865">
        <w:t xml:space="preserve"> г.</w:t>
      </w:r>
      <w:r>
        <w:t xml:space="preserve"> </w:t>
      </w:r>
    </w:p>
    <w:sectPr w:rsidR="00846C5C" w:rsidSect="00E408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DE0"/>
    <w:multiLevelType w:val="hybridMultilevel"/>
    <w:tmpl w:val="4956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BF4"/>
    <w:multiLevelType w:val="hybridMultilevel"/>
    <w:tmpl w:val="B8AA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6E37"/>
    <w:multiLevelType w:val="hybridMultilevel"/>
    <w:tmpl w:val="F88A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7241"/>
    <w:multiLevelType w:val="hybridMultilevel"/>
    <w:tmpl w:val="F07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A7B"/>
    <w:multiLevelType w:val="hybridMultilevel"/>
    <w:tmpl w:val="47E8FE0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214021"/>
    <w:multiLevelType w:val="hybridMultilevel"/>
    <w:tmpl w:val="9D3C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6BD2"/>
    <w:multiLevelType w:val="hybridMultilevel"/>
    <w:tmpl w:val="6CA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642A6"/>
    <w:multiLevelType w:val="hybridMultilevel"/>
    <w:tmpl w:val="4AC4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3A96"/>
    <w:multiLevelType w:val="hybridMultilevel"/>
    <w:tmpl w:val="82FC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2E8E"/>
    <w:multiLevelType w:val="hybridMultilevel"/>
    <w:tmpl w:val="ADAC3936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0" w15:restartNumberingAfterBreak="0">
    <w:nsid w:val="3A0F11DB"/>
    <w:multiLevelType w:val="hybridMultilevel"/>
    <w:tmpl w:val="2C52C20A"/>
    <w:lvl w:ilvl="0" w:tplc="0EBC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1AE0"/>
    <w:multiLevelType w:val="hybridMultilevel"/>
    <w:tmpl w:val="D0BC32BE"/>
    <w:lvl w:ilvl="0" w:tplc="98208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C05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13761"/>
    <w:multiLevelType w:val="hybridMultilevel"/>
    <w:tmpl w:val="5BD69214"/>
    <w:lvl w:ilvl="0" w:tplc="F48EA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717B9"/>
    <w:multiLevelType w:val="hybridMultilevel"/>
    <w:tmpl w:val="8C3A02CA"/>
    <w:lvl w:ilvl="0" w:tplc="05D2C812">
      <w:start w:val="1"/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2920DA"/>
    <w:multiLevelType w:val="hybridMultilevel"/>
    <w:tmpl w:val="FE4E9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125F2"/>
    <w:multiLevelType w:val="hybridMultilevel"/>
    <w:tmpl w:val="DBCE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F10BB"/>
    <w:multiLevelType w:val="hybridMultilevel"/>
    <w:tmpl w:val="49BC3F52"/>
    <w:lvl w:ilvl="0" w:tplc="863875D8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E604ADC"/>
    <w:multiLevelType w:val="hybridMultilevel"/>
    <w:tmpl w:val="3F8662E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FF2048C"/>
    <w:multiLevelType w:val="hybridMultilevel"/>
    <w:tmpl w:val="377C210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659A64B4">
      <w:start w:val="1"/>
      <w:numFmt w:val="decimal"/>
      <w:lvlText w:val="%2."/>
      <w:lvlJc w:val="left"/>
      <w:pPr>
        <w:ind w:left="115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66C96D19"/>
    <w:multiLevelType w:val="hybridMultilevel"/>
    <w:tmpl w:val="8F76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70174"/>
    <w:multiLevelType w:val="hybridMultilevel"/>
    <w:tmpl w:val="B4F0E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364C2A"/>
    <w:multiLevelType w:val="hybridMultilevel"/>
    <w:tmpl w:val="680E6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046DD1"/>
    <w:multiLevelType w:val="hybridMultilevel"/>
    <w:tmpl w:val="6D1E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567BE"/>
    <w:multiLevelType w:val="hybridMultilevel"/>
    <w:tmpl w:val="DECCBBC4"/>
    <w:lvl w:ilvl="0" w:tplc="50B0DCD8">
      <w:start w:val="4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33588"/>
    <w:multiLevelType w:val="hybridMultilevel"/>
    <w:tmpl w:val="D742835E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79AA40F1"/>
    <w:multiLevelType w:val="hybridMultilevel"/>
    <w:tmpl w:val="5C9E88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24"/>
  </w:num>
  <w:num w:numId="8">
    <w:abstractNumId w:val="15"/>
  </w:num>
  <w:num w:numId="9">
    <w:abstractNumId w:val="12"/>
  </w:num>
  <w:num w:numId="10">
    <w:abstractNumId w:val="22"/>
  </w:num>
  <w:num w:numId="11">
    <w:abstractNumId w:val="8"/>
  </w:num>
  <w:num w:numId="12">
    <w:abstractNumId w:val="0"/>
  </w:num>
  <w:num w:numId="13">
    <w:abstractNumId w:val="7"/>
  </w:num>
  <w:num w:numId="14">
    <w:abstractNumId w:val="18"/>
  </w:num>
  <w:num w:numId="15">
    <w:abstractNumId w:val="14"/>
  </w:num>
  <w:num w:numId="16">
    <w:abstractNumId w:val="21"/>
  </w:num>
  <w:num w:numId="17">
    <w:abstractNumId w:val="17"/>
  </w:num>
  <w:num w:numId="18">
    <w:abstractNumId w:val="6"/>
  </w:num>
  <w:num w:numId="19">
    <w:abstractNumId w:val="25"/>
  </w:num>
  <w:num w:numId="20">
    <w:abstractNumId w:val="16"/>
  </w:num>
  <w:num w:numId="21">
    <w:abstractNumId w:val="4"/>
  </w:num>
  <w:num w:numId="22">
    <w:abstractNumId w:val="1"/>
  </w:num>
  <w:num w:numId="23">
    <w:abstractNumId w:val="3"/>
  </w:num>
  <w:num w:numId="24">
    <w:abstractNumId w:val="10"/>
  </w:num>
  <w:num w:numId="25">
    <w:abstractNumId w:val="23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11"/>
    <w:rsid w:val="007D7A0A"/>
    <w:rsid w:val="00846C5C"/>
    <w:rsid w:val="00E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5D67"/>
  <w15:chartTrackingRefBased/>
  <w15:docId w15:val="{0DB95523-32A1-4A54-B725-EF29B9DC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408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408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408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408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4081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08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40811"/>
    <w:pPr>
      <w:spacing w:after="120"/>
    </w:pPr>
  </w:style>
  <w:style w:type="character" w:customStyle="1" w:styleId="a4">
    <w:name w:val="Основной текст Знак"/>
    <w:basedOn w:val="a0"/>
    <w:link w:val="a3"/>
    <w:rsid w:val="00E4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408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0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408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0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E40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40811"/>
    <w:pPr>
      <w:ind w:left="720"/>
      <w:contextualSpacing/>
    </w:pPr>
  </w:style>
  <w:style w:type="paragraph" w:customStyle="1" w:styleId="Style4">
    <w:name w:val="Style4"/>
    <w:basedOn w:val="a"/>
    <w:uiPriority w:val="99"/>
    <w:rsid w:val="00E40811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uiPriority w:val="99"/>
    <w:rsid w:val="00E40811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basedOn w:val="a0"/>
    <w:uiPriority w:val="99"/>
    <w:rsid w:val="00E4081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E408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40811"/>
    <w:pPr>
      <w:jc w:val="both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E408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basedOn w:val="a0"/>
    <w:rsid w:val="00E40811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E40811"/>
    <w:rPr>
      <w:rFonts w:ascii="Microsoft Sans Serif" w:hAnsi="Microsoft Sans Serif" w:cs="Microsoft Sans Serif"/>
      <w:sz w:val="16"/>
      <w:szCs w:val="16"/>
    </w:rPr>
  </w:style>
  <w:style w:type="paragraph" w:customStyle="1" w:styleId="1">
    <w:name w:val="Обычный1"/>
    <w:rsid w:val="00E4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basedOn w:val="a0"/>
    <w:rsid w:val="00E40811"/>
    <w:rPr>
      <w:rFonts w:ascii="Times New Roman" w:hAnsi="Times New Roman" w:cs="Times New Roman"/>
      <w:sz w:val="26"/>
      <w:szCs w:val="26"/>
    </w:rPr>
  </w:style>
  <w:style w:type="paragraph" w:customStyle="1" w:styleId="Style74">
    <w:name w:val="Style74"/>
    <w:basedOn w:val="a"/>
    <w:rsid w:val="00E4081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Arial" w:hAnsi="Arial"/>
    </w:rPr>
  </w:style>
  <w:style w:type="character" w:customStyle="1" w:styleId="aa">
    <w:name w:val="Заголовок Знак"/>
    <w:basedOn w:val="a0"/>
    <w:link w:val="ab"/>
    <w:locked/>
    <w:rsid w:val="00E40811"/>
    <w:rPr>
      <w:sz w:val="28"/>
    </w:rPr>
  </w:style>
  <w:style w:type="paragraph" w:styleId="ab">
    <w:name w:val="Title"/>
    <w:basedOn w:val="a"/>
    <w:link w:val="aa"/>
    <w:qFormat/>
    <w:rsid w:val="00E40811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Заголовок Знак1"/>
    <w:basedOn w:val="a0"/>
    <w:uiPriority w:val="10"/>
    <w:rsid w:val="00E4081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basedOn w:val="a0"/>
    <w:uiPriority w:val="10"/>
    <w:rsid w:val="00E408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63">
    <w:name w:val="Style63"/>
    <w:basedOn w:val="a"/>
    <w:rsid w:val="00E4081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/>
    </w:rPr>
  </w:style>
  <w:style w:type="character" w:customStyle="1" w:styleId="FontStyle163">
    <w:name w:val="Font Style163"/>
    <w:basedOn w:val="a0"/>
    <w:rsid w:val="00E4081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E40811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4081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E408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rsid w:val="00E40811"/>
    <w:rPr>
      <w:rFonts w:ascii="Century Schoolbook" w:hAnsi="Century Schoolbook" w:cs="Century Schoolbook" w:hint="default"/>
      <w:sz w:val="16"/>
      <w:szCs w:val="16"/>
    </w:rPr>
  </w:style>
  <w:style w:type="paragraph" w:customStyle="1" w:styleId="Style2">
    <w:name w:val="Style2"/>
    <w:basedOn w:val="a"/>
    <w:rsid w:val="00E40811"/>
    <w:pPr>
      <w:widowControl w:val="0"/>
      <w:autoSpaceDE w:val="0"/>
      <w:autoSpaceDN w:val="0"/>
      <w:adjustRightInd w:val="0"/>
      <w:spacing w:line="216" w:lineRule="exact"/>
      <w:ind w:hanging="516"/>
    </w:pPr>
    <w:rPr>
      <w:rFonts w:ascii="Century Schoolbook" w:hAnsi="Century Schoolbook"/>
    </w:rPr>
  </w:style>
  <w:style w:type="paragraph" w:styleId="ac">
    <w:name w:val="caption"/>
    <w:basedOn w:val="a"/>
    <w:qFormat/>
    <w:rsid w:val="00E40811"/>
    <w:pPr>
      <w:jc w:val="center"/>
    </w:pPr>
    <w:rPr>
      <w:b/>
      <w:szCs w:val="20"/>
    </w:rPr>
  </w:style>
  <w:style w:type="paragraph" w:styleId="ad">
    <w:name w:val="header"/>
    <w:basedOn w:val="a"/>
    <w:link w:val="ae"/>
    <w:uiPriority w:val="99"/>
    <w:unhideWhenUsed/>
    <w:rsid w:val="00E408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08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0811"/>
    <w:pPr>
      <w:widowControl w:val="0"/>
      <w:autoSpaceDE w:val="0"/>
      <w:autoSpaceDN w:val="0"/>
      <w:adjustRightInd w:val="0"/>
      <w:spacing w:line="307" w:lineRule="exact"/>
      <w:jc w:val="both"/>
    </w:pPr>
  </w:style>
  <w:style w:type="table" w:styleId="af1">
    <w:name w:val="Table Grid"/>
    <w:basedOn w:val="a1"/>
    <w:uiPriority w:val="59"/>
    <w:rsid w:val="00E4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408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0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2020-09-28T09:39:00Z</dcterms:created>
  <dcterms:modified xsi:type="dcterms:W3CDTF">2020-09-28T09:43:00Z</dcterms:modified>
</cp:coreProperties>
</file>